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03" w:type="dxa"/>
        <w:tblInd w:w="-289" w:type="dxa"/>
        <w:tblLook w:val="04A0" w:firstRow="1" w:lastRow="0" w:firstColumn="1" w:lastColumn="0" w:noHBand="0" w:noVBand="1"/>
      </w:tblPr>
      <w:tblGrid>
        <w:gridCol w:w="1532"/>
        <w:gridCol w:w="1555"/>
        <w:gridCol w:w="2435"/>
        <w:gridCol w:w="1198"/>
        <w:gridCol w:w="4358"/>
        <w:gridCol w:w="563"/>
        <w:gridCol w:w="3181"/>
        <w:gridCol w:w="781"/>
      </w:tblGrid>
      <w:tr w:rsidR="006141EB" w:rsidRPr="00EA7040" w14:paraId="0E85BA22" w14:textId="77777777" w:rsidTr="002F5CDF">
        <w:trPr>
          <w:trHeight w:val="555"/>
        </w:trPr>
        <w:tc>
          <w:tcPr>
            <w:tcW w:w="1532" w:type="dxa"/>
            <w:shd w:val="clear" w:color="auto" w:fill="00B050"/>
          </w:tcPr>
          <w:p w14:paraId="5FD93FC7" w14:textId="77777777" w:rsidR="00C071E3" w:rsidRPr="00EA7040" w:rsidRDefault="00C071E3">
            <w:pPr>
              <w:rPr>
                <w:sz w:val="16"/>
                <w:szCs w:val="16"/>
              </w:rPr>
            </w:pPr>
          </w:p>
        </w:tc>
        <w:tc>
          <w:tcPr>
            <w:tcW w:w="3990" w:type="dxa"/>
            <w:gridSpan w:val="2"/>
            <w:shd w:val="clear" w:color="auto" w:fill="00B050"/>
          </w:tcPr>
          <w:p w14:paraId="2C70B1C0" w14:textId="77777777" w:rsidR="00C071E3" w:rsidRPr="002D7B8B" w:rsidRDefault="00BF152A">
            <w:pPr>
              <w:rPr>
                <w:rFonts w:asciiTheme="majorHAnsi" w:hAnsiTheme="majorHAnsi"/>
                <w:sz w:val="24"/>
                <w:szCs w:val="24"/>
              </w:rPr>
            </w:pPr>
            <w:r>
              <w:rPr>
                <w:rFonts w:asciiTheme="majorHAnsi" w:hAnsiTheme="majorHAnsi"/>
                <w:sz w:val="24"/>
                <w:szCs w:val="24"/>
              </w:rPr>
              <w:t>Autumn Term 1 or 2</w:t>
            </w:r>
          </w:p>
        </w:tc>
        <w:tc>
          <w:tcPr>
            <w:tcW w:w="5556" w:type="dxa"/>
            <w:gridSpan w:val="2"/>
            <w:shd w:val="clear" w:color="auto" w:fill="00B050"/>
          </w:tcPr>
          <w:p w14:paraId="7A5FE146" w14:textId="77777777" w:rsidR="00C071E3" w:rsidRPr="002D7B8B" w:rsidRDefault="00BF152A" w:rsidP="00F82F17">
            <w:pPr>
              <w:pStyle w:val="Subtitle"/>
            </w:pPr>
            <w:r>
              <w:t>Spring Term 1 or 2</w:t>
            </w:r>
          </w:p>
          <w:p w14:paraId="4B52220E" w14:textId="77777777" w:rsidR="00C071E3" w:rsidRPr="002D7B8B" w:rsidRDefault="00C071E3" w:rsidP="00F82F17">
            <w:pPr>
              <w:pStyle w:val="Subtitle"/>
            </w:pPr>
          </w:p>
          <w:p w14:paraId="28F15505" w14:textId="77777777" w:rsidR="00C071E3" w:rsidRPr="002D7B8B" w:rsidRDefault="00C071E3" w:rsidP="00F82F17">
            <w:pPr>
              <w:pStyle w:val="Subtitle"/>
            </w:pPr>
          </w:p>
        </w:tc>
        <w:tc>
          <w:tcPr>
            <w:tcW w:w="4525" w:type="dxa"/>
            <w:gridSpan w:val="3"/>
            <w:shd w:val="clear" w:color="auto" w:fill="00B050"/>
          </w:tcPr>
          <w:p w14:paraId="4D5763CD" w14:textId="77777777" w:rsidR="00BF152A" w:rsidRPr="002D7B8B" w:rsidRDefault="00C071E3" w:rsidP="00BF152A">
            <w:pPr>
              <w:rPr>
                <w:rFonts w:asciiTheme="majorHAnsi" w:hAnsiTheme="majorHAnsi"/>
                <w:sz w:val="24"/>
                <w:szCs w:val="24"/>
              </w:rPr>
            </w:pPr>
            <w:r w:rsidRPr="002D7B8B">
              <w:rPr>
                <w:rFonts w:asciiTheme="majorHAnsi" w:hAnsiTheme="majorHAnsi"/>
                <w:sz w:val="24"/>
                <w:szCs w:val="24"/>
              </w:rPr>
              <w:t xml:space="preserve">Summer </w:t>
            </w:r>
            <w:r w:rsidR="00BF152A">
              <w:rPr>
                <w:rFonts w:asciiTheme="majorHAnsi" w:hAnsiTheme="majorHAnsi"/>
                <w:sz w:val="24"/>
                <w:szCs w:val="24"/>
              </w:rPr>
              <w:t xml:space="preserve"> Term 1 or 2</w:t>
            </w:r>
          </w:p>
          <w:p w14:paraId="2C9C9826" w14:textId="77777777" w:rsidR="00C071E3" w:rsidRPr="002D7B8B" w:rsidRDefault="00C071E3" w:rsidP="00D934C4">
            <w:pPr>
              <w:rPr>
                <w:rFonts w:asciiTheme="majorHAnsi" w:hAnsiTheme="majorHAnsi"/>
                <w:sz w:val="24"/>
                <w:szCs w:val="24"/>
              </w:rPr>
            </w:pPr>
          </w:p>
        </w:tc>
      </w:tr>
      <w:tr w:rsidR="00FD4F6F" w:rsidRPr="00FD4F6F" w14:paraId="79C62C11" w14:textId="77777777" w:rsidTr="002F5CDF">
        <w:trPr>
          <w:trHeight w:val="270"/>
        </w:trPr>
        <w:tc>
          <w:tcPr>
            <w:tcW w:w="1532" w:type="dxa"/>
            <w:shd w:val="clear" w:color="auto" w:fill="BFBFBF" w:themeFill="background1" w:themeFillShade="BF"/>
          </w:tcPr>
          <w:p w14:paraId="3B42530A" w14:textId="77777777" w:rsidR="00C56632" w:rsidRPr="00FD4F6F" w:rsidRDefault="00E50FAF">
            <w:pPr>
              <w:rPr>
                <w:rFonts w:cstheme="minorHAnsi"/>
                <w:b/>
                <w:sz w:val="20"/>
                <w:szCs w:val="20"/>
              </w:rPr>
            </w:pPr>
            <w:r>
              <w:rPr>
                <w:rFonts w:cstheme="minorHAnsi"/>
                <w:b/>
                <w:sz w:val="20"/>
                <w:szCs w:val="20"/>
              </w:rPr>
              <w:t>Key Stage 1</w:t>
            </w:r>
          </w:p>
        </w:tc>
        <w:tc>
          <w:tcPr>
            <w:tcW w:w="14071" w:type="dxa"/>
            <w:gridSpan w:val="7"/>
            <w:shd w:val="clear" w:color="auto" w:fill="BFBFBF" w:themeFill="background1" w:themeFillShade="BF"/>
          </w:tcPr>
          <w:p w14:paraId="7A78724F" w14:textId="77777777" w:rsidR="009C1295" w:rsidRPr="00FD4F6F" w:rsidRDefault="009C1295" w:rsidP="009C1295">
            <w:pPr>
              <w:pStyle w:val="Subtitle"/>
              <w:rPr>
                <w:rFonts w:cstheme="minorHAnsi"/>
                <w:color w:val="auto"/>
                <w:sz w:val="20"/>
                <w:szCs w:val="20"/>
              </w:rPr>
            </w:pPr>
          </w:p>
        </w:tc>
      </w:tr>
      <w:tr w:rsidR="00FD4F6F" w:rsidRPr="00FD4F6F" w14:paraId="45902981" w14:textId="77777777" w:rsidTr="002F5CDF">
        <w:trPr>
          <w:trHeight w:val="330"/>
        </w:trPr>
        <w:tc>
          <w:tcPr>
            <w:tcW w:w="1532" w:type="dxa"/>
            <w:shd w:val="clear" w:color="auto" w:fill="BFBFBF" w:themeFill="background1" w:themeFillShade="BF"/>
          </w:tcPr>
          <w:p w14:paraId="4295939E" w14:textId="77777777" w:rsidR="00C56632" w:rsidRPr="00FD4F6F" w:rsidRDefault="00E50FAF" w:rsidP="005806FD">
            <w:pPr>
              <w:rPr>
                <w:rFonts w:cstheme="minorHAnsi"/>
                <w:b/>
                <w:sz w:val="20"/>
                <w:szCs w:val="20"/>
              </w:rPr>
            </w:pPr>
            <w:r>
              <w:rPr>
                <w:rFonts w:cstheme="minorHAnsi"/>
                <w:b/>
                <w:sz w:val="20"/>
                <w:szCs w:val="20"/>
              </w:rPr>
              <w:t>vocabulary</w:t>
            </w:r>
          </w:p>
        </w:tc>
        <w:tc>
          <w:tcPr>
            <w:tcW w:w="14071" w:type="dxa"/>
            <w:gridSpan w:val="7"/>
            <w:shd w:val="clear" w:color="auto" w:fill="BFBFBF" w:themeFill="background1" w:themeFillShade="BF"/>
          </w:tcPr>
          <w:p w14:paraId="7F4CEF95" w14:textId="77777777" w:rsidR="00882833" w:rsidRPr="00FD4F6F" w:rsidRDefault="00E50FAF" w:rsidP="00882833">
            <w:pPr>
              <w:rPr>
                <w:rFonts w:cstheme="minorHAnsi"/>
                <w:sz w:val="20"/>
                <w:szCs w:val="20"/>
              </w:rPr>
            </w:pPr>
            <w:r>
              <w:rPr>
                <w:rFonts w:asciiTheme="majorHAnsi" w:hAnsiTheme="majorHAnsi" w:cstheme="majorHAnsi"/>
                <w:sz w:val="20"/>
                <w:szCs w:val="20"/>
              </w:rPr>
              <w:t>See Liverpool School Improvement Making Words Matter document</w:t>
            </w:r>
          </w:p>
        </w:tc>
      </w:tr>
      <w:tr w:rsidR="00E16785" w:rsidRPr="006E10DC" w14:paraId="5D4856C6" w14:textId="77777777" w:rsidTr="006E10DC">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6E10DC" w14:paraId="60722E71" w14:textId="77777777" w:rsidTr="00FD1B19">
              <w:trPr>
                <w:trHeight w:hRule="exact" w:val="267"/>
              </w:trPr>
              <w:tc>
                <w:tcPr>
                  <w:tcW w:w="256" w:type="dxa"/>
                </w:tcPr>
                <w:p w14:paraId="469515CD" w14:textId="77777777" w:rsidR="00E16785" w:rsidRPr="006E10DC" w:rsidRDefault="00E16785" w:rsidP="00E16785">
                  <w:pPr>
                    <w:rPr>
                      <w:rFonts w:asciiTheme="majorHAnsi" w:hAnsiTheme="majorHAnsi" w:cstheme="majorHAnsi"/>
                      <w:sz w:val="20"/>
                      <w:szCs w:val="20"/>
                    </w:rPr>
                  </w:pPr>
                </w:p>
              </w:tc>
            </w:tr>
          </w:tbl>
          <w:p w14:paraId="176C7E25"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t>Y1</w:t>
            </w:r>
          </w:p>
        </w:tc>
        <w:tc>
          <w:tcPr>
            <w:tcW w:w="3990" w:type="dxa"/>
            <w:gridSpan w:val="2"/>
            <w:shd w:val="clear" w:color="auto" w:fill="FFCCFF"/>
          </w:tcPr>
          <w:p w14:paraId="383003CB" w14:textId="77777777" w:rsidR="00E16785" w:rsidRDefault="00E16785" w:rsidP="006E10DC">
            <w:pPr>
              <w:rPr>
                <w:rFonts w:asciiTheme="majorHAnsi" w:hAnsiTheme="majorHAnsi" w:cstheme="majorHAnsi"/>
                <w:b/>
                <w:sz w:val="24"/>
                <w:szCs w:val="24"/>
              </w:rPr>
            </w:pPr>
            <w:r w:rsidRPr="006E10DC">
              <w:rPr>
                <w:rFonts w:asciiTheme="majorHAnsi" w:hAnsiTheme="majorHAnsi" w:cstheme="majorHAnsi"/>
                <w:b/>
                <w:sz w:val="24"/>
                <w:szCs w:val="24"/>
                <w:u w:val="single"/>
              </w:rPr>
              <w:t>Penguins Possums and Pigs</w:t>
            </w:r>
            <w:r w:rsidR="006E10DC" w:rsidRPr="006E10DC">
              <w:rPr>
                <w:rFonts w:asciiTheme="majorHAnsi" w:hAnsiTheme="majorHAnsi" w:cstheme="majorHAnsi"/>
                <w:b/>
                <w:sz w:val="24"/>
                <w:szCs w:val="24"/>
              </w:rPr>
              <w:t xml:space="preserve"> </w:t>
            </w:r>
          </w:p>
          <w:p w14:paraId="250E5EFC" w14:textId="77777777" w:rsidR="006E10DC" w:rsidRPr="006E10DC" w:rsidRDefault="006E10DC" w:rsidP="006E10DC">
            <w:pPr>
              <w:rPr>
                <w:rFonts w:asciiTheme="majorHAnsi" w:hAnsiTheme="majorHAnsi" w:cstheme="majorHAnsi"/>
                <w:b/>
                <w:sz w:val="24"/>
                <w:szCs w:val="24"/>
              </w:rPr>
            </w:pPr>
          </w:p>
          <w:p w14:paraId="335EB407"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 xml:space="preserve">Drawing, painting, </w:t>
            </w:r>
            <w:r w:rsidRPr="006E10DC">
              <w:rPr>
                <w:rFonts w:asciiTheme="majorHAnsi" w:hAnsiTheme="majorHAnsi" w:cstheme="majorHAnsi"/>
                <w:b/>
                <w:sz w:val="24"/>
                <w:szCs w:val="24"/>
              </w:rPr>
              <w:t>3 D clay</w:t>
            </w:r>
          </w:p>
          <w:p w14:paraId="532D3926"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Claymation Animal Models</w:t>
            </w:r>
          </w:p>
          <w:p w14:paraId="08F64106" w14:textId="77777777" w:rsidR="005B4465" w:rsidRDefault="005B4465" w:rsidP="00D47EB8">
            <w:pPr>
              <w:rPr>
                <w:rFonts w:asciiTheme="majorHAnsi" w:hAnsiTheme="majorHAnsi" w:cstheme="majorHAnsi"/>
                <w:sz w:val="24"/>
                <w:szCs w:val="24"/>
              </w:rPr>
            </w:pPr>
            <w:r w:rsidRPr="006E10DC">
              <w:rPr>
                <w:rFonts w:asciiTheme="majorHAnsi" w:hAnsiTheme="majorHAnsi" w:cstheme="majorHAnsi"/>
                <w:b/>
                <w:sz w:val="24"/>
                <w:szCs w:val="24"/>
              </w:rPr>
              <w:t xml:space="preserve">Suggested </w:t>
            </w:r>
            <w:r w:rsidR="00D47EB8" w:rsidRPr="006E10DC">
              <w:rPr>
                <w:rFonts w:asciiTheme="majorHAnsi" w:hAnsiTheme="majorHAnsi" w:cstheme="majorHAnsi"/>
                <w:b/>
                <w:sz w:val="24"/>
                <w:szCs w:val="24"/>
              </w:rPr>
              <w:t>Artist:</w:t>
            </w:r>
            <w:r w:rsidR="00D47EB8" w:rsidRPr="006E10DC">
              <w:rPr>
                <w:rFonts w:asciiTheme="majorHAnsi" w:hAnsiTheme="majorHAnsi" w:cstheme="majorHAnsi"/>
                <w:sz w:val="24"/>
                <w:szCs w:val="24"/>
              </w:rPr>
              <w:t xml:space="preserve"> Nick </w:t>
            </w:r>
            <w:proofErr w:type="spellStart"/>
            <w:r w:rsidR="00D47EB8" w:rsidRPr="006E10DC">
              <w:rPr>
                <w:rFonts w:asciiTheme="majorHAnsi" w:hAnsiTheme="majorHAnsi" w:cstheme="majorHAnsi"/>
                <w:sz w:val="24"/>
                <w:szCs w:val="24"/>
              </w:rPr>
              <w:t>Ardman</w:t>
            </w:r>
            <w:proofErr w:type="spellEnd"/>
          </w:p>
          <w:p w14:paraId="6A292AF7" w14:textId="77777777" w:rsidR="006E10DC" w:rsidRPr="006E10DC" w:rsidRDefault="006E10DC" w:rsidP="00D47EB8">
            <w:pPr>
              <w:rPr>
                <w:rFonts w:asciiTheme="majorHAnsi" w:hAnsiTheme="majorHAnsi" w:cstheme="majorHAnsi"/>
                <w:sz w:val="20"/>
                <w:szCs w:val="20"/>
              </w:rPr>
            </w:pPr>
          </w:p>
          <w:p w14:paraId="486230E1" w14:textId="77777777" w:rsidR="00BE4C31" w:rsidRPr="006E10DC" w:rsidRDefault="00BE4C31" w:rsidP="00BE4C31">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79F9F7D5" w14:textId="77777777" w:rsidR="00BE4C31" w:rsidRPr="006E10DC" w:rsidRDefault="00BE4C31" w:rsidP="00BE4C31">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Explore Nick Park</w:t>
            </w:r>
            <w:r w:rsidRPr="006E10DC">
              <w:rPr>
                <w:rFonts w:asciiTheme="majorHAnsi" w:hAnsiTheme="majorHAnsi" w:cstheme="majorHAnsi"/>
                <w:sz w:val="20"/>
                <w:szCs w:val="20"/>
              </w:rPr>
              <w:t>’s Claymation and sketches</w:t>
            </w:r>
          </w:p>
          <w:p w14:paraId="05A5AD41" w14:textId="77777777" w:rsidR="00BE4C31" w:rsidRDefault="00BE4C31" w:rsidP="00BE4C31">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 xml:space="preserve">Observational drawings of different animals. Look at tone - the light and dark. </w:t>
            </w:r>
          </w:p>
          <w:p w14:paraId="3FF4484B"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Sketching animals and exploring different lines.</w:t>
            </w:r>
          </w:p>
          <w:p w14:paraId="19862922"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Explore adding colour to sketches – Colour wheel</w:t>
            </w:r>
          </w:p>
          <w:p w14:paraId="4AE4C68E"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Experiment with clay – look at how to join, roll and mould it.</w:t>
            </w:r>
            <w:r>
              <w:rPr>
                <w:rFonts w:asciiTheme="majorHAnsi" w:hAnsiTheme="majorHAnsi" w:cstheme="majorHAnsi"/>
                <w:sz w:val="20"/>
                <w:szCs w:val="20"/>
              </w:rPr>
              <w:t xml:space="preserve"> Look at form and creating 3D sculptures.</w:t>
            </w:r>
          </w:p>
          <w:p w14:paraId="45A2212F"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 xml:space="preserve">Design final piece </w:t>
            </w:r>
          </w:p>
          <w:p w14:paraId="77DFDB9E"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Make</w:t>
            </w:r>
          </w:p>
          <w:p w14:paraId="61F92A8B" w14:textId="77777777" w:rsidR="005B4465" w:rsidRPr="006E10DC" w:rsidRDefault="005B4465" w:rsidP="00D47EB8">
            <w:pPr>
              <w:rPr>
                <w:rFonts w:asciiTheme="majorHAnsi" w:hAnsiTheme="majorHAnsi" w:cstheme="majorHAnsi"/>
                <w:sz w:val="20"/>
                <w:szCs w:val="20"/>
              </w:rPr>
            </w:pPr>
          </w:p>
        </w:tc>
        <w:tc>
          <w:tcPr>
            <w:tcW w:w="5556" w:type="dxa"/>
            <w:gridSpan w:val="2"/>
            <w:shd w:val="clear" w:color="auto" w:fill="FFCCFF"/>
          </w:tcPr>
          <w:p w14:paraId="2EE1F0F0" w14:textId="77777777" w:rsidR="00E16785" w:rsidRDefault="00E16785" w:rsidP="00E16785">
            <w:pPr>
              <w:pStyle w:val="ListParagraph"/>
              <w:ind w:left="0"/>
              <w:rPr>
                <w:rFonts w:asciiTheme="majorHAnsi" w:hAnsiTheme="majorHAnsi" w:cstheme="majorHAnsi"/>
                <w:b/>
                <w:sz w:val="24"/>
                <w:szCs w:val="24"/>
                <w:u w:val="single"/>
              </w:rPr>
            </w:pPr>
            <w:r w:rsidRPr="006E10DC">
              <w:rPr>
                <w:rFonts w:asciiTheme="majorHAnsi" w:hAnsiTheme="majorHAnsi" w:cstheme="majorHAnsi"/>
                <w:b/>
                <w:sz w:val="24"/>
                <w:szCs w:val="24"/>
                <w:u w:val="single"/>
              </w:rPr>
              <w:t xml:space="preserve">Family Album – UK </w:t>
            </w:r>
          </w:p>
          <w:p w14:paraId="2CE4E3E2" w14:textId="77777777" w:rsidR="006E10DC" w:rsidRPr="006E10DC" w:rsidRDefault="006E10DC" w:rsidP="00E16785">
            <w:pPr>
              <w:pStyle w:val="ListParagraph"/>
              <w:ind w:left="0"/>
              <w:rPr>
                <w:rFonts w:asciiTheme="majorHAnsi" w:hAnsiTheme="majorHAnsi" w:cstheme="majorHAnsi"/>
                <w:b/>
                <w:sz w:val="24"/>
                <w:szCs w:val="24"/>
                <w:u w:val="single"/>
              </w:rPr>
            </w:pPr>
          </w:p>
          <w:p w14:paraId="64070D85"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 xml:space="preserve">Drawing&amp; Painting </w:t>
            </w:r>
          </w:p>
          <w:p w14:paraId="7D9E9EE6"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Self Portrait</w:t>
            </w:r>
          </w:p>
          <w:p w14:paraId="4942D9DC" w14:textId="77777777" w:rsidR="00D47EB8" w:rsidRPr="006E10DC" w:rsidRDefault="005B4465" w:rsidP="00D47EB8">
            <w:pPr>
              <w:rPr>
                <w:rFonts w:asciiTheme="majorHAnsi" w:hAnsiTheme="majorHAnsi" w:cstheme="majorHAnsi"/>
                <w:sz w:val="24"/>
                <w:szCs w:val="24"/>
              </w:rPr>
            </w:pPr>
            <w:r w:rsidRPr="006E10DC">
              <w:rPr>
                <w:rFonts w:asciiTheme="majorHAnsi" w:hAnsiTheme="majorHAnsi" w:cstheme="majorHAnsi"/>
                <w:b/>
                <w:sz w:val="24"/>
                <w:szCs w:val="24"/>
              </w:rPr>
              <w:t xml:space="preserve">Suggested </w:t>
            </w:r>
            <w:r w:rsidR="00D47EB8" w:rsidRPr="006E10DC">
              <w:rPr>
                <w:rFonts w:asciiTheme="majorHAnsi" w:hAnsiTheme="majorHAnsi" w:cstheme="majorHAnsi"/>
                <w:b/>
                <w:sz w:val="24"/>
                <w:szCs w:val="24"/>
              </w:rPr>
              <w:t>Artist:</w:t>
            </w:r>
            <w:r w:rsidR="00D47EB8" w:rsidRPr="006E10DC">
              <w:rPr>
                <w:rFonts w:asciiTheme="majorHAnsi" w:hAnsiTheme="majorHAnsi" w:cstheme="majorHAnsi"/>
                <w:sz w:val="24"/>
                <w:szCs w:val="24"/>
              </w:rPr>
              <w:t xml:space="preserve"> Van Gogh</w:t>
            </w:r>
            <w:r w:rsidR="00194953" w:rsidRPr="006E10DC">
              <w:rPr>
                <w:rFonts w:asciiTheme="majorHAnsi" w:hAnsiTheme="majorHAnsi" w:cstheme="majorHAnsi"/>
                <w:sz w:val="24"/>
                <w:szCs w:val="24"/>
              </w:rPr>
              <w:t xml:space="preserve">, </w:t>
            </w:r>
            <w:proofErr w:type="spellStart"/>
            <w:r w:rsidR="00194953" w:rsidRPr="006E10DC">
              <w:rPr>
                <w:rFonts w:asciiTheme="majorHAnsi" w:hAnsiTheme="majorHAnsi" w:cstheme="majorHAnsi"/>
                <w:sz w:val="24"/>
                <w:szCs w:val="24"/>
              </w:rPr>
              <w:t>Mo</w:t>
            </w:r>
            <w:r w:rsidR="00D47EB8" w:rsidRPr="006E10DC">
              <w:rPr>
                <w:rFonts w:asciiTheme="majorHAnsi" w:hAnsiTheme="majorHAnsi" w:cstheme="majorHAnsi"/>
                <w:sz w:val="24"/>
                <w:szCs w:val="24"/>
              </w:rPr>
              <w:t>digiani</w:t>
            </w:r>
            <w:proofErr w:type="spellEnd"/>
            <w:r w:rsidR="00D47EB8" w:rsidRPr="006E10DC">
              <w:rPr>
                <w:rFonts w:asciiTheme="majorHAnsi" w:hAnsiTheme="majorHAnsi" w:cstheme="majorHAnsi"/>
                <w:sz w:val="24"/>
                <w:szCs w:val="24"/>
              </w:rPr>
              <w:t xml:space="preserve">, Kathe Kollwitz </w:t>
            </w:r>
          </w:p>
          <w:p w14:paraId="24ACB3F3" w14:textId="77777777" w:rsidR="005B4465" w:rsidRPr="006E10DC" w:rsidRDefault="005B4465" w:rsidP="00D47EB8">
            <w:pPr>
              <w:rPr>
                <w:rFonts w:asciiTheme="majorHAnsi" w:hAnsiTheme="majorHAnsi" w:cstheme="majorHAnsi"/>
                <w:sz w:val="24"/>
                <w:szCs w:val="24"/>
              </w:rPr>
            </w:pPr>
          </w:p>
          <w:p w14:paraId="108041C1" w14:textId="77777777" w:rsidR="00BE4C31" w:rsidRPr="006E10DC" w:rsidRDefault="00BE4C31" w:rsidP="00BE4C31">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23673FBD" w14:textId="77777777" w:rsidR="00BE4C31" w:rsidRPr="006E10DC"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 xml:space="preserve">Explore </w:t>
            </w:r>
            <w:r>
              <w:rPr>
                <w:rFonts w:asciiTheme="majorHAnsi" w:hAnsiTheme="majorHAnsi" w:cstheme="majorHAnsi"/>
                <w:sz w:val="20"/>
                <w:szCs w:val="20"/>
              </w:rPr>
              <w:t xml:space="preserve">the composition of </w:t>
            </w:r>
            <w:r w:rsidRPr="006E10DC">
              <w:rPr>
                <w:rFonts w:asciiTheme="majorHAnsi" w:hAnsiTheme="majorHAnsi" w:cstheme="majorHAnsi"/>
                <w:sz w:val="20"/>
                <w:szCs w:val="20"/>
              </w:rPr>
              <w:t>how to create a self portrait</w:t>
            </w:r>
          </w:p>
          <w:p w14:paraId="4B04F918" w14:textId="77777777" w:rsidR="00BE4C31"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 xml:space="preserve">Explore </w:t>
            </w:r>
            <w:proofErr w:type="spellStart"/>
            <w:r w:rsidRPr="006E10DC">
              <w:rPr>
                <w:rFonts w:asciiTheme="majorHAnsi" w:hAnsiTheme="majorHAnsi" w:cstheme="majorHAnsi"/>
                <w:sz w:val="20"/>
                <w:szCs w:val="20"/>
              </w:rPr>
              <w:t>Kathe</w:t>
            </w:r>
            <w:proofErr w:type="spellEnd"/>
            <w:r w:rsidRPr="006E10DC">
              <w:rPr>
                <w:rFonts w:asciiTheme="majorHAnsi" w:hAnsiTheme="majorHAnsi" w:cstheme="majorHAnsi"/>
                <w:sz w:val="20"/>
                <w:szCs w:val="20"/>
              </w:rPr>
              <w:t xml:space="preserve"> Kollwitz</w:t>
            </w:r>
            <w:r>
              <w:rPr>
                <w:rFonts w:asciiTheme="majorHAnsi" w:hAnsiTheme="majorHAnsi" w:cstheme="majorHAnsi"/>
                <w:sz w:val="20"/>
                <w:szCs w:val="20"/>
              </w:rPr>
              <w:t xml:space="preserve"> charcoal drawings</w:t>
            </w:r>
            <w:r w:rsidRPr="006E10DC">
              <w:rPr>
                <w:rFonts w:asciiTheme="majorHAnsi" w:hAnsiTheme="majorHAnsi" w:cstheme="majorHAnsi"/>
                <w:sz w:val="20"/>
                <w:szCs w:val="20"/>
              </w:rPr>
              <w:t xml:space="preserve">. </w:t>
            </w:r>
          </w:p>
          <w:p w14:paraId="18D4F9D8" w14:textId="77777777" w:rsidR="00BE4C31"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Look at charcoal techniques</w:t>
            </w:r>
            <w:r>
              <w:rPr>
                <w:rFonts w:asciiTheme="majorHAnsi" w:hAnsiTheme="majorHAnsi" w:cstheme="majorHAnsi"/>
                <w:sz w:val="20"/>
                <w:szCs w:val="20"/>
              </w:rPr>
              <w:t xml:space="preserve"> – explore how to make different lines.</w:t>
            </w:r>
          </w:p>
          <w:p w14:paraId="3D818B11" w14:textId="77777777" w:rsidR="00BE4C31" w:rsidRPr="00027FB0" w:rsidRDefault="00BE4C31" w:rsidP="00BE4C31">
            <w:pPr>
              <w:pStyle w:val="ListParagraph"/>
              <w:numPr>
                <w:ilvl w:val="0"/>
                <w:numId w:val="6"/>
              </w:numPr>
              <w:rPr>
                <w:rFonts w:asciiTheme="majorHAnsi" w:hAnsiTheme="majorHAnsi" w:cstheme="majorHAnsi"/>
                <w:sz w:val="20"/>
                <w:szCs w:val="20"/>
              </w:rPr>
            </w:pPr>
            <w:r w:rsidRPr="00027FB0">
              <w:rPr>
                <w:rFonts w:asciiTheme="majorHAnsi" w:hAnsiTheme="majorHAnsi" w:cstheme="majorHAnsi"/>
                <w:sz w:val="20"/>
                <w:szCs w:val="20"/>
              </w:rPr>
              <w:t xml:space="preserve">Attempt </w:t>
            </w:r>
            <w:r>
              <w:rPr>
                <w:rFonts w:asciiTheme="majorHAnsi" w:hAnsiTheme="majorHAnsi" w:cstheme="majorHAnsi"/>
                <w:sz w:val="20"/>
                <w:szCs w:val="20"/>
              </w:rPr>
              <w:t xml:space="preserve">part of a </w:t>
            </w:r>
            <w:r w:rsidRPr="00027FB0">
              <w:rPr>
                <w:rFonts w:asciiTheme="majorHAnsi" w:hAnsiTheme="majorHAnsi" w:cstheme="majorHAnsi"/>
                <w:sz w:val="20"/>
                <w:szCs w:val="20"/>
              </w:rPr>
              <w:t>self-portrait using charcoal – focus on light and dark.</w:t>
            </w:r>
          </w:p>
          <w:p w14:paraId="2DC0DC79" w14:textId="77777777" w:rsidR="00BE4C31" w:rsidRPr="00B551D3"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Explore Picasso – warm and cold colours</w:t>
            </w:r>
            <w:r>
              <w:rPr>
                <w:rFonts w:asciiTheme="majorHAnsi" w:hAnsiTheme="majorHAnsi" w:cstheme="majorHAnsi"/>
                <w:sz w:val="20"/>
                <w:szCs w:val="20"/>
              </w:rPr>
              <w:t xml:space="preserve">. </w:t>
            </w:r>
            <w:r w:rsidRPr="00B551D3">
              <w:rPr>
                <w:rFonts w:asciiTheme="majorHAnsi" w:hAnsiTheme="majorHAnsi" w:cstheme="majorHAnsi"/>
                <w:sz w:val="20"/>
                <w:szCs w:val="20"/>
              </w:rPr>
              <w:t xml:space="preserve">Explore colour wheel and colour mixing. </w:t>
            </w:r>
          </w:p>
          <w:p w14:paraId="5AD6EADE" w14:textId="77777777" w:rsidR="00BE4C31" w:rsidRDefault="00BE4C31" w:rsidP="00BE4C31">
            <w:pPr>
              <w:pStyle w:val="ListParagraph"/>
              <w:numPr>
                <w:ilvl w:val="0"/>
                <w:numId w:val="6"/>
              </w:numPr>
              <w:rPr>
                <w:rFonts w:asciiTheme="majorHAnsi" w:hAnsiTheme="majorHAnsi" w:cstheme="majorHAnsi"/>
                <w:sz w:val="20"/>
                <w:szCs w:val="20"/>
              </w:rPr>
            </w:pPr>
            <w:r w:rsidRPr="00027FB0">
              <w:rPr>
                <w:rFonts w:asciiTheme="majorHAnsi" w:hAnsiTheme="majorHAnsi" w:cstheme="majorHAnsi"/>
                <w:sz w:val="20"/>
                <w:szCs w:val="20"/>
              </w:rPr>
              <w:t xml:space="preserve">Draw </w:t>
            </w:r>
            <w:r>
              <w:rPr>
                <w:rFonts w:asciiTheme="majorHAnsi" w:hAnsiTheme="majorHAnsi" w:cstheme="majorHAnsi"/>
                <w:sz w:val="20"/>
                <w:szCs w:val="20"/>
              </w:rPr>
              <w:t xml:space="preserve">part of a self-portrait experimenting with colours – choosing cold or warm colours. </w:t>
            </w:r>
          </w:p>
          <w:p w14:paraId="01FD297C" w14:textId="77777777" w:rsidR="00BE4C31" w:rsidRPr="00B551D3" w:rsidRDefault="00BE4C31" w:rsidP="00BE4C31">
            <w:pPr>
              <w:pStyle w:val="ListParagraph"/>
              <w:numPr>
                <w:ilvl w:val="0"/>
                <w:numId w:val="6"/>
              </w:numPr>
              <w:rPr>
                <w:rFonts w:asciiTheme="majorHAnsi" w:hAnsiTheme="majorHAnsi" w:cstheme="majorHAnsi"/>
                <w:sz w:val="20"/>
                <w:szCs w:val="20"/>
              </w:rPr>
            </w:pPr>
            <w:r w:rsidRPr="00B551D3">
              <w:rPr>
                <w:rFonts w:asciiTheme="majorHAnsi" w:hAnsiTheme="majorHAnsi" w:cstheme="majorHAnsi"/>
                <w:sz w:val="20"/>
                <w:szCs w:val="20"/>
              </w:rPr>
              <w:t xml:space="preserve">Design a </w:t>
            </w:r>
            <w:proofErr w:type="gramStart"/>
            <w:r w:rsidRPr="00B551D3">
              <w:rPr>
                <w:rFonts w:asciiTheme="majorHAnsi" w:hAnsiTheme="majorHAnsi" w:cstheme="majorHAnsi"/>
                <w:sz w:val="20"/>
                <w:szCs w:val="20"/>
              </w:rPr>
              <w:t>self portrait</w:t>
            </w:r>
            <w:proofErr w:type="gramEnd"/>
            <w:r w:rsidRPr="00B551D3">
              <w:rPr>
                <w:rFonts w:asciiTheme="majorHAnsi" w:hAnsiTheme="majorHAnsi" w:cstheme="majorHAnsi"/>
                <w:sz w:val="20"/>
                <w:szCs w:val="20"/>
              </w:rPr>
              <w:t xml:space="preserve"> – what medium are they going to use? What technique? What colours are they going to use?</w:t>
            </w:r>
          </w:p>
          <w:p w14:paraId="682D1D90" w14:textId="77777777" w:rsidR="00BE4C31" w:rsidRPr="006E10DC"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 xml:space="preserve"> Make </w:t>
            </w:r>
            <w:r>
              <w:rPr>
                <w:rFonts w:asciiTheme="majorHAnsi" w:hAnsiTheme="majorHAnsi" w:cstheme="majorHAnsi"/>
                <w:sz w:val="20"/>
                <w:szCs w:val="20"/>
              </w:rPr>
              <w:t xml:space="preserve">A4 </w:t>
            </w:r>
            <w:r w:rsidRPr="006E10DC">
              <w:rPr>
                <w:rFonts w:asciiTheme="majorHAnsi" w:hAnsiTheme="majorHAnsi" w:cstheme="majorHAnsi"/>
                <w:sz w:val="20"/>
                <w:szCs w:val="20"/>
              </w:rPr>
              <w:t>self-portraits on selected medium.</w:t>
            </w:r>
          </w:p>
          <w:p w14:paraId="25D3FAE7" w14:textId="77777777" w:rsidR="005B4465" w:rsidRPr="006E10DC" w:rsidRDefault="005B4465" w:rsidP="005B4465">
            <w:pPr>
              <w:rPr>
                <w:rFonts w:asciiTheme="majorHAnsi" w:hAnsiTheme="majorHAnsi" w:cstheme="majorHAnsi"/>
                <w:sz w:val="20"/>
                <w:szCs w:val="20"/>
              </w:rPr>
            </w:pPr>
          </w:p>
          <w:p w14:paraId="504D3560" w14:textId="77777777" w:rsidR="00E16785" w:rsidRPr="006E10DC" w:rsidRDefault="00E16785" w:rsidP="00480B38">
            <w:pPr>
              <w:rPr>
                <w:rFonts w:asciiTheme="majorHAnsi" w:hAnsiTheme="majorHAnsi" w:cstheme="majorHAnsi"/>
                <w:b/>
                <w:sz w:val="20"/>
                <w:szCs w:val="20"/>
              </w:rPr>
            </w:pPr>
            <w:bookmarkStart w:id="0" w:name="_GoBack"/>
            <w:bookmarkEnd w:id="0"/>
          </w:p>
        </w:tc>
        <w:tc>
          <w:tcPr>
            <w:tcW w:w="4525" w:type="dxa"/>
            <w:gridSpan w:val="3"/>
            <w:shd w:val="clear" w:color="auto" w:fill="FFCCFF"/>
          </w:tcPr>
          <w:p w14:paraId="3D058C53" w14:textId="77777777" w:rsidR="00480B38" w:rsidRDefault="00480B38" w:rsidP="00480B38">
            <w:pPr>
              <w:widowControl w:val="0"/>
              <w:overflowPunct w:val="0"/>
              <w:autoSpaceDE w:val="0"/>
              <w:autoSpaceDN w:val="0"/>
              <w:adjustRightInd w:val="0"/>
              <w:ind w:right="200"/>
              <w:contextualSpacing/>
              <w:rPr>
                <w:rFonts w:asciiTheme="majorHAnsi" w:hAnsiTheme="majorHAnsi" w:cstheme="majorHAnsi"/>
                <w:b/>
                <w:sz w:val="24"/>
                <w:szCs w:val="24"/>
                <w:u w:val="single"/>
              </w:rPr>
            </w:pPr>
            <w:r w:rsidRPr="006E10DC">
              <w:rPr>
                <w:rFonts w:asciiTheme="majorHAnsi" w:hAnsiTheme="majorHAnsi" w:cstheme="majorHAnsi"/>
                <w:b/>
                <w:sz w:val="24"/>
                <w:szCs w:val="24"/>
                <w:u w:val="single"/>
              </w:rPr>
              <w:t>Growth and Green Fingers</w:t>
            </w:r>
          </w:p>
          <w:p w14:paraId="18E52DF0" w14:textId="77777777" w:rsidR="006E10DC" w:rsidRPr="006E10DC" w:rsidRDefault="006E10DC" w:rsidP="00480B38">
            <w:pPr>
              <w:widowControl w:val="0"/>
              <w:overflowPunct w:val="0"/>
              <w:autoSpaceDE w:val="0"/>
              <w:autoSpaceDN w:val="0"/>
              <w:adjustRightInd w:val="0"/>
              <w:ind w:right="200"/>
              <w:contextualSpacing/>
              <w:rPr>
                <w:rFonts w:asciiTheme="majorHAnsi" w:hAnsiTheme="majorHAnsi" w:cstheme="majorHAnsi"/>
                <w:b/>
                <w:sz w:val="24"/>
                <w:szCs w:val="24"/>
                <w:u w:val="single"/>
              </w:rPr>
            </w:pPr>
          </w:p>
          <w:p w14:paraId="2B20053D"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Drawing, Painting &amp; Printing</w:t>
            </w:r>
          </w:p>
          <w:p w14:paraId="0675BFB8"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still life  Flower &amp; Fruit</w:t>
            </w:r>
          </w:p>
          <w:p w14:paraId="6E489F0D" w14:textId="77777777" w:rsidR="00E16785" w:rsidRPr="006E10DC" w:rsidRDefault="005B4465" w:rsidP="00D47EB8">
            <w:pPr>
              <w:widowControl w:val="0"/>
              <w:overflowPunct w:val="0"/>
              <w:autoSpaceDE w:val="0"/>
              <w:autoSpaceDN w:val="0"/>
              <w:adjustRightInd w:val="0"/>
              <w:ind w:right="200"/>
              <w:contextualSpacing/>
              <w:rPr>
                <w:rFonts w:asciiTheme="majorHAnsi" w:hAnsiTheme="majorHAnsi" w:cstheme="majorHAnsi"/>
                <w:sz w:val="24"/>
                <w:szCs w:val="24"/>
              </w:rPr>
            </w:pPr>
            <w:r w:rsidRPr="006E10DC">
              <w:rPr>
                <w:rFonts w:asciiTheme="majorHAnsi" w:hAnsiTheme="majorHAnsi" w:cstheme="majorHAnsi"/>
                <w:b/>
                <w:sz w:val="24"/>
                <w:szCs w:val="24"/>
              </w:rPr>
              <w:t xml:space="preserve">Suggested </w:t>
            </w:r>
            <w:r w:rsidR="00D47EB8" w:rsidRPr="006E10DC">
              <w:rPr>
                <w:rFonts w:asciiTheme="majorHAnsi" w:hAnsiTheme="majorHAnsi" w:cstheme="majorHAnsi"/>
                <w:b/>
                <w:sz w:val="24"/>
                <w:szCs w:val="24"/>
              </w:rPr>
              <w:t>Artist:</w:t>
            </w:r>
            <w:r w:rsidR="00D47EB8" w:rsidRPr="006E10DC">
              <w:rPr>
                <w:rFonts w:asciiTheme="majorHAnsi" w:hAnsiTheme="majorHAnsi" w:cstheme="majorHAnsi"/>
                <w:sz w:val="24"/>
                <w:szCs w:val="24"/>
              </w:rPr>
              <w:t xml:space="preserve"> Monet/O’Keefe</w:t>
            </w:r>
            <w:r w:rsidR="00E16785" w:rsidRPr="006E10DC">
              <w:rPr>
                <w:rFonts w:asciiTheme="majorHAnsi" w:hAnsiTheme="majorHAnsi" w:cstheme="majorHAnsi"/>
                <w:sz w:val="24"/>
                <w:szCs w:val="24"/>
              </w:rPr>
              <w:t xml:space="preserve">. </w:t>
            </w:r>
          </w:p>
          <w:p w14:paraId="730AB22D" w14:textId="77777777" w:rsidR="00E16785" w:rsidRPr="006E10DC" w:rsidRDefault="00E16785" w:rsidP="00E16785">
            <w:pPr>
              <w:widowControl w:val="0"/>
              <w:overflowPunct w:val="0"/>
              <w:autoSpaceDE w:val="0"/>
              <w:autoSpaceDN w:val="0"/>
              <w:adjustRightInd w:val="0"/>
              <w:ind w:right="200"/>
              <w:contextualSpacing/>
              <w:rPr>
                <w:rFonts w:asciiTheme="majorHAnsi" w:hAnsiTheme="majorHAnsi" w:cstheme="majorHAnsi"/>
                <w:bCs/>
                <w:sz w:val="20"/>
                <w:szCs w:val="20"/>
              </w:rPr>
            </w:pPr>
          </w:p>
          <w:p w14:paraId="7C625D4F" w14:textId="77777777" w:rsidR="00E16785" w:rsidRPr="006E10DC" w:rsidRDefault="00E16785" w:rsidP="00E16785">
            <w:pPr>
              <w:widowControl w:val="0"/>
              <w:overflowPunct w:val="0"/>
              <w:autoSpaceDE w:val="0"/>
              <w:autoSpaceDN w:val="0"/>
              <w:adjustRightInd w:val="0"/>
              <w:ind w:right="200"/>
              <w:contextualSpacing/>
              <w:rPr>
                <w:rFonts w:asciiTheme="majorHAnsi" w:hAnsiTheme="majorHAnsi" w:cstheme="majorHAnsi"/>
                <w:bCs/>
                <w:sz w:val="20"/>
                <w:szCs w:val="20"/>
              </w:rPr>
            </w:pPr>
          </w:p>
          <w:p w14:paraId="64A28E5E" w14:textId="77777777" w:rsidR="00BE4C31" w:rsidRPr="006E10DC" w:rsidRDefault="00BE4C31" w:rsidP="00BE4C31">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4B3C90ED" w14:textId="77777777" w:rsidR="00BE4C31" w:rsidRPr="000C6E4E" w:rsidRDefault="00BE4C31" w:rsidP="00BE4C31">
            <w:pPr>
              <w:pStyle w:val="ListParagraph"/>
              <w:numPr>
                <w:ilvl w:val="0"/>
                <w:numId w:val="7"/>
              </w:numPr>
              <w:rPr>
                <w:rFonts w:asciiTheme="majorHAnsi" w:hAnsiTheme="majorHAnsi" w:cstheme="majorHAnsi"/>
                <w:sz w:val="20"/>
                <w:szCs w:val="20"/>
              </w:rPr>
            </w:pPr>
            <w:r w:rsidRPr="006E10DC">
              <w:rPr>
                <w:rFonts w:asciiTheme="majorHAnsi" w:hAnsiTheme="majorHAnsi" w:cstheme="majorHAnsi"/>
                <w:sz w:val="20"/>
                <w:szCs w:val="20"/>
              </w:rPr>
              <w:t xml:space="preserve">Explore </w:t>
            </w:r>
            <w:r>
              <w:rPr>
                <w:rFonts w:asciiTheme="majorHAnsi" w:hAnsiTheme="majorHAnsi" w:cstheme="majorHAnsi"/>
                <w:sz w:val="20"/>
                <w:szCs w:val="20"/>
              </w:rPr>
              <w:t>Georgia O’Keefe paintings of flowers.</w:t>
            </w:r>
          </w:p>
          <w:p w14:paraId="6D90B9B3" w14:textId="77777777" w:rsidR="00BE4C31"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 xml:space="preserve">Shape - explore shape of leaves. Take rubbings of different types of leaves, start with using black crayon only then moving on to adding colour. </w:t>
            </w:r>
          </w:p>
          <w:p w14:paraId="6430ED8E" w14:textId="77777777" w:rsidR="00BE4C31" w:rsidRPr="006E10DC"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 xml:space="preserve">Pattern and Printing - Using the leaves and plasticine roll a leaf onto plasticine and then peel it off this should leave an imprint of the leaf. Use an inkpad and press the plasticine onto paper. Explore different shape leaves, colour and pattern. </w:t>
            </w:r>
          </w:p>
          <w:p w14:paraId="44163F38" w14:textId="77777777" w:rsidR="00BE4C31"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 xml:space="preserve">Tone – Using a variety of real leaves and printed out leaves children to use their </w:t>
            </w:r>
            <w:proofErr w:type="gramStart"/>
            <w:r>
              <w:rPr>
                <w:rFonts w:asciiTheme="majorHAnsi" w:hAnsiTheme="majorHAnsi" w:cstheme="majorHAnsi"/>
                <w:sz w:val="20"/>
                <w:szCs w:val="20"/>
              </w:rPr>
              <w:t>view finder</w:t>
            </w:r>
            <w:proofErr w:type="gramEnd"/>
            <w:r>
              <w:rPr>
                <w:rFonts w:asciiTheme="majorHAnsi" w:hAnsiTheme="majorHAnsi" w:cstheme="majorHAnsi"/>
                <w:sz w:val="20"/>
                <w:szCs w:val="20"/>
              </w:rPr>
              <w:t xml:space="preserve"> and pick a section they want to draw. Focus on the light and dark.</w:t>
            </w:r>
          </w:p>
          <w:p w14:paraId="248430FF" w14:textId="77777777" w:rsidR="00BE4C31" w:rsidRPr="006E10DC"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Explore different types of l</w:t>
            </w:r>
            <w:r w:rsidRPr="006E10DC">
              <w:rPr>
                <w:rFonts w:asciiTheme="majorHAnsi" w:hAnsiTheme="majorHAnsi" w:cstheme="majorHAnsi"/>
                <w:sz w:val="20"/>
                <w:szCs w:val="20"/>
              </w:rPr>
              <w:t>ine</w:t>
            </w:r>
            <w:r>
              <w:rPr>
                <w:rFonts w:asciiTheme="majorHAnsi" w:hAnsiTheme="majorHAnsi" w:cstheme="majorHAnsi"/>
                <w:sz w:val="20"/>
                <w:szCs w:val="20"/>
              </w:rPr>
              <w:t>s</w:t>
            </w:r>
            <w:r w:rsidRPr="006E10DC">
              <w:rPr>
                <w:rFonts w:asciiTheme="majorHAnsi" w:hAnsiTheme="majorHAnsi" w:cstheme="majorHAnsi"/>
                <w:sz w:val="20"/>
                <w:szCs w:val="20"/>
              </w:rPr>
              <w:t xml:space="preserve"> – </w:t>
            </w:r>
            <w:r>
              <w:rPr>
                <w:rFonts w:asciiTheme="majorHAnsi" w:hAnsiTheme="majorHAnsi" w:cstheme="majorHAnsi"/>
                <w:sz w:val="20"/>
                <w:szCs w:val="20"/>
              </w:rPr>
              <w:t xml:space="preserve">Warm up </w:t>
            </w:r>
            <w:proofErr w:type="gramStart"/>
            <w:r>
              <w:rPr>
                <w:rFonts w:asciiTheme="majorHAnsi" w:hAnsiTheme="majorHAnsi" w:cstheme="majorHAnsi"/>
                <w:sz w:val="20"/>
                <w:szCs w:val="20"/>
              </w:rPr>
              <w:t>create</w:t>
            </w:r>
            <w:proofErr w:type="gramEnd"/>
            <w:r>
              <w:rPr>
                <w:rFonts w:asciiTheme="majorHAnsi" w:hAnsiTheme="majorHAnsi" w:cstheme="majorHAnsi"/>
                <w:sz w:val="20"/>
                <w:szCs w:val="20"/>
              </w:rPr>
              <w:t xml:space="preserve"> a continuous line drawing of a leaf. Use the leaf rubbings and their tonal drawing and experiment with different types of lines. Use different types of black pens with different thickness of nibs. </w:t>
            </w:r>
          </w:p>
          <w:p w14:paraId="7E585E74" w14:textId="77777777" w:rsidR="00BE4C31" w:rsidRPr="006E10DC" w:rsidRDefault="00BE4C31" w:rsidP="00BE4C31">
            <w:pPr>
              <w:pStyle w:val="ListParagraph"/>
              <w:numPr>
                <w:ilvl w:val="0"/>
                <w:numId w:val="7"/>
              </w:numPr>
              <w:rPr>
                <w:rFonts w:asciiTheme="majorHAnsi" w:hAnsiTheme="majorHAnsi" w:cstheme="majorHAnsi"/>
                <w:sz w:val="20"/>
                <w:szCs w:val="20"/>
              </w:rPr>
            </w:pPr>
            <w:r w:rsidRPr="006E10DC">
              <w:rPr>
                <w:rFonts w:asciiTheme="majorHAnsi" w:hAnsiTheme="majorHAnsi" w:cstheme="majorHAnsi"/>
                <w:sz w:val="20"/>
                <w:szCs w:val="20"/>
              </w:rPr>
              <w:t>Colour</w:t>
            </w:r>
            <w:r>
              <w:rPr>
                <w:rFonts w:asciiTheme="majorHAnsi" w:hAnsiTheme="majorHAnsi" w:cstheme="majorHAnsi"/>
                <w:sz w:val="20"/>
                <w:szCs w:val="20"/>
              </w:rPr>
              <w:t xml:space="preserve"> – Remind children of the colours </w:t>
            </w:r>
            <w:r>
              <w:rPr>
                <w:rFonts w:asciiTheme="majorHAnsi" w:hAnsiTheme="majorHAnsi" w:cstheme="majorHAnsi"/>
                <w:sz w:val="20"/>
                <w:szCs w:val="20"/>
              </w:rPr>
              <w:lastRenderedPageBreak/>
              <w:t xml:space="preserve">Georgia </w:t>
            </w:r>
            <w:proofErr w:type="spellStart"/>
            <w:r>
              <w:rPr>
                <w:rFonts w:asciiTheme="majorHAnsi" w:hAnsiTheme="majorHAnsi" w:cstheme="majorHAnsi"/>
                <w:sz w:val="20"/>
                <w:szCs w:val="20"/>
              </w:rPr>
              <w:t>O’keeffe</w:t>
            </w:r>
            <w:proofErr w:type="spellEnd"/>
            <w:r>
              <w:rPr>
                <w:rFonts w:asciiTheme="majorHAnsi" w:hAnsiTheme="majorHAnsi" w:cstheme="majorHAnsi"/>
                <w:sz w:val="20"/>
                <w:szCs w:val="20"/>
              </w:rPr>
              <w:t xml:space="preserve"> used in her paintings. Explore the colour wheel  - children can explore paint and thicknesses of </w:t>
            </w:r>
            <w:proofErr w:type="gramStart"/>
            <w:r>
              <w:rPr>
                <w:rFonts w:asciiTheme="majorHAnsi" w:hAnsiTheme="majorHAnsi" w:cstheme="majorHAnsi"/>
                <w:sz w:val="20"/>
                <w:szCs w:val="20"/>
              </w:rPr>
              <w:t>paint brushes</w:t>
            </w:r>
            <w:proofErr w:type="gramEnd"/>
            <w:r>
              <w:rPr>
                <w:rFonts w:asciiTheme="majorHAnsi" w:hAnsiTheme="majorHAnsi" w:cstheme="majorHAnsi"/>
                <w:sz w:val="20"/>
                <w:szCs w:val="20"/>
              </w:rPr>
              <w:t>. Explore oil pastels too.</w:t>
            </w:r>
          </w:p>
          <w:p w14:paraId="1F2C94B5" w14:textId="77777777" w:rsidR="00BE4C31" w:rsidRPr="006E10DC" w:rsidRDefault="00BE4C31" w:rsidP="00BE4C31">
            <w:pPr>
              <w:pStyle w:val="ListParagraph"/>
              <w:numPr>
                <w:ilvl w:val="0"/>
                <w:numId w:val="7"/>
              </w:numPr>
              <w:rPr>
                <w:rFonts w:asciiTheme="majorHAnsi" w:hAnsiTheme="majorHAnsi" w:cstheme="majorHAnsi"/>
                <w:sz w:val="20"/>
                <w:szCs w:val="20"/>
              </w:rPr>
            </w:pPr>
            <w:r w:rsidRPr="006E10DC">
              <w:rPr>
                <w:rFonts w:asciiTheme="majorHAnsi" w:hAnsiTheme="majorHAnsi" w:cstheme="majorHAnsi"/>
                <w:sz w:val="20"/>
                <w:szCs w:val="20"/>
              </w:rPr>
              <w:t>Final piece</w:t>
            </w:r>
            <w:r>
              <w:rPr>
                <w:rFonts w:asciiTheme="majorHAnsi" w:hAnsiTheme="majorHAnsi" w:cstheme="majorHAnsi"/>
                <w:sz w:val="20"/>
                <w:szCs w:val="20"/>
              </w:rPr>
              <w:t xml:space="preserve"> – use black pens for the outline of their leaf. Add colour sticking to two or three colours (children’s choice) thinking carefully of using complimentary colour or contrasting.</w:t>
            </w:r>
          </w:p>
          <w:p w14:paraId="0C51B44E" w14:textId="77777777" w:rsidR="00194953" w:rsidRPr="006E10DC" w:rsidRDefault="00194953" w:rsidP="00E16785">
            <w:pPr>
              <w:widowControl w:val="0"/>
              <w:overflowPunct w:val="0"/>
              <w:autoSpaceDE w:val="0"/>
              <w:autoSpaceDN w:val="0"/>
              <w:adjustRightInd w:val="0"/>
              <w:ind w:right="200"/>
              <w:contextualSpacing/>
              <w:rPr>
                <w:rFonts w:asciiTheme="majorHAnsi" w:hAnsiTheme="majorHAnsi" w:cstheme="majorHAnsi"/>
                <w:bCs/>
                <w:sz w:val="20"/>
                <w:szCs w:val="20"/>
              </w:rPr>
            </w:pPr>
          </w:p>
          <w:p w14:paraId="357ED1EE" w14:textId="77777777" w:rsidR="00E16785" w:rsidRPr="006E10DC" w:rsidRDefault="00E16785" w:rsidP="00E16785">
            <w:pPr>
              <w:rPr>
                <w:rFonts w:asciiTheme="majorHAnsi" w:hAnsiTheme="majorHAnsi" w:cstheme="majorHAnsi"/>
                <w:b/>
                <w:sz w:val="20"/>
                <w:szCs w:val="20"/>
              </w:rPr>
            </w:pPr>
          </w:p>
        </w:tc>
      </w:tr>
      <w:tr w:rsidR="00E16785" w:rsidRPr="006E10DC" w14:paraId="67260ACA" w14:textId="77777777" w:rsidTr="006E10DC">
        <w:trPr>
          <w:trHeight w:val="2005"/>
        </w:trPr>
        <w:tc>
          <w:tcPr>
            <w:tcW w:w="1532" w:type="dxa"/>
            <w:shd w:val="clear" w:color="auto" w:fill="FFC000"/>
          </w:tcPr>
          <w:p w14:paraId="3B35D66D"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lastRenderedPageBreak/>
              <w:t>Y 2</w:t>
            </w:r>
          </w:p>
        </w:tc>
        <w:tc>
          <w:tcPr>
            <w:tcW w:w="3990" w:type="dxa"/>
            <w:gridSpan w:val="2"/>
            <w:shd w:val="clear" w:color="auto" w:fill="FFCCFF"/>
          </w:tcPr>
          <w:p w14:paraId="1B6FEE0A" w14:textId="77777777" w:rsidR="00C808C2" w:rsidRPr="006E10DC" w:rsidRDefault="00E16785" w:rsidP="00D47EB8">
            <w:pPr>
              <w:rPr>
                <w:rFonts w:asciiTheme="majorHAnsi" w:hAnsiTheme="majorHAnsi" w:cstheme="majorHAnsi"/>
                <w:sz w:val="24"/>
                <w:szCs w:val="24"/>
                <w:highlight w:val="red"/>
                <w:u w:val="single"/>
              </w:rPr>
            </w:pPr>
            <w:r w:rsidRPr="006E10DC">
              <w:rPr>
                <w:rFonts w:asciiTheme="majorHAnsi" w:hAnsiTheme="majorHAnsi" w:cstheme="majorHAnsi"/>
                <w:b/>
                <w:sz w:val="24"/>
                <w:szCs w:val="24"/>
                <w:u w:val="single"/>
              </w:rPr>
              <w:t>Place where I live –</w:t>
            </w:r>
          </w:p>
          <w:p w14:paraId="300BB253"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 xml:space="preserve">Drawing &amp; </w:t>
            </w:r>
            <w:r w:rsidRPr="006E10DC">
              <w:rPr>
                <w:rFonts w:asciiTheme="majorHAnsi" w:hAnsiTheme="majorHAnsi" w:cstheme="majorHAnsi"/>
                <w:b/>
                <w:sz w:val="24"/>
                <w:szCs w:val="24"/>
              </w:rPr>
              <w:t>Printing</w:t>
            </w:r>
          </w:p>
          <w:p w14:paraId="4BC4F8F0"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Cityscapes using found objects with interesting textures or local area.</w:t>
            </w:r>
          </w:p>
          <w:p w14:paraId="5E8EE069" w14:textId="77777777" w:rsidR="00E16785" w:rsidRPr="006E10DC" w:rsidRDefault="00E16785" w:rsidP="00D47EB8">
            <w:pPr>
              <w:rPr>
                <w:rFonts w:asciiTheme="majorHAnsi" w:hAnsiTheme="majorHAnsi" w:cstheme="majorHAnsi"/>
                <w:sz w:val="24"/>
                <w:szCs w:val="24"/>
              </w:rPr>
            </w:pPr>
          </w:p>
          <w:p w14:paraId="2A43F217"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0BAB1CF2"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Look at </w:t>
            </w:r>
            <w:proofErr w:type="gramStart"/>
            <w:r w:rsidRPr="006E10DC">
              <w:rPr>
                <w:rFonts w:asciiTheme="majorHAnsi" w:hAnsiTheme="majorHAnsi" w:cstheme="majorHAnsi"/>
                <w:sz w:val="20"/>
                <w:szCs w:val="20"/>
              </w:rPr>
              <w:t>art work</w:t>
            </w:r>
            <w:proofErr w:type="gramEnd"/>
            <w:r w:rsidRPr="006E10DC">
              <w:rPr>
                <w:rFonts w:asciiTheme="majorHAnsi" w:hAnsiTheme="majorHAnsi" w:cstheme="majorHAnsi"/>
                <w:sz w:val="20"/>
                <w:szCs w:val="20"/>
              </w:rPr>
              <w:t xml:space="preserve"> by William Morris, </w:t>
            </w:r>
            <w:r w:rsidRPr="006E10DC">
              <w:rPr>
                <w:rFonts w:asciiTheme="majorHAnsi" w:hAnsiTheme="majorHAnsi" w:cstheme="majorHAnsi"/>
                <w:color w:val="333333"/>
                <w:sz w:val="20"/>
                <w:szCs w:val="20"/>
              </w:rPr>
              <w:t>one of the most influential designers of the 19th century, most famous for his patterned wallpaper designs. His other work included stained glass windows, tiles and tapestries.</w:t>
            </w:r>
          </w:p>
          <w:p w14:paraId="3E82396B" w14:textId="77777777" w:rsidR="006E10DC" w:rsidRPr="006E10DC" w:rsidRDefault="006E10DC" w:rsidP="006E10DC">
            <w:pPr>
              <w:pStyle w:val="ListParagraph"/>
              <w:rPr>
                <w:rFonts w:asciiTheme="majorHAnsi" w:hAnsiTheme="majorHAnsi" w:cstheme="majorHAnsi"/>
                <w:sz w:val="20"/>
                <w:szCs w:val="20"/>
              </w:rPr>
            </w:pPr>
          </w:p>
          <w:p w14:paraId="24E19EFB"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Make observational drawings using an Ariel map of the school grounds (sketching pencils). Focus on one aspect of school ground – the red flower.</w:t>
            </w:r>
          </w:p>
          <w:p w14:paraId="7E9CC63E" w14:textId="77777777" w:rsidR="006E10DC" w:rsidRPr="006E10DC" w:rsidRDefault="006E10DC" w:rsidP="006E10DC">
            <w:pPr>
              <w:pStyle w:val="ListParagraph"/>
              <w:rPr>
                <w:rFonts w:asciiTheme="majorHAnsi" w:hAnsiTheme="majorHAnsi" w:cstheme="majorHAnsi"/>
                <w:sz w:val="20"/>
                <w:szCs w:val="20"/>
              </w:rPr>
            </w:pPr>
          </w:p>
          <w:p w14:paraId="5F6E282A" w14:textId="77777777" w:rsidR="006E10DC" w:rsidRPr="006E10DC" w:rsidRDefault="006E10DC" w:rsidP="006E10DC">
            <w:pPr>
              <w:pStyle w:val="ListParagraph"/>
              <w:rPr>
                <w:rFonts w:asciiTheme="majorHAnsi" w:hAnsiTheme="majorHAnsi" w:cstheme="majorHAnsi"/>
                <w:sz w:val="20"/>
                <w:szCs w:val="20"/>
              </w:rPr>
            </w:pPr>
          </w:p>
          <w:p w14:paraId="2007C5FA"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Colour wheel, hot and cold colours. Discuss colour choices for print and background. </w:t>
            </w:r>
          </w:p>
          <w:p w14:paraId="6542BED1"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lastRenderedPageBreak/>
              <w:t xml:space="preserve">Using pastels, children will experiment with finding colours on the colour wheel that complement each other (opposite colours).  Children annotate examples. </w:t>
            </w:r>
          </w:p>
          <w:p w14:paraId="4C9F3E34"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Print – Children to draw their sketch onto polystyrene. Choose what colours they want for their background (different colours to experiment.) </w:t>
            </w:r>
          </w:p>
          <w:p w14:paraId="14222869" w14:textId="77777777" w:rsidR="006E10DC" w:rsidRPr="006E10DC" w:rsidRDefault="006E10DC" w:rsidP="006E10DC">
            <w:pPr>
              <w:pStyle w:val="ListParagraph"/>
              <w:ind w:left="227"/>
              <w:rPr>
                <w:rFonts w:asciiTheme="majorHAnsi" w:hAnsiTheme="majorHAnsi" w:cstheme="majorHAnsi"/>
                <w:sz w:val="20"/>
                <w:szCs w:val="20"/>
              </w:rPr>
            </w:pPr>
            <w:r w:rsidRPr="006E10DC">
              <w:rPr>
                <w:rFonts w:asciiTheme="majorHAnsi" w:hAnsiTheme="majorHAnsi" w:cstheme="majorHAnsi"/>
                <w:sz w:val="20"/>
                <w:szCs w:val="20"/>
              </w:rPr>
              <w:t xml:space="preserve">       Children use rollers and paint to print image repeatedly. Print design onto card   </w:t>
            </w:r>
          </w:p>
          <w:p w14:paraId="7D74FD9C" w14:textId="77777777" w:rsidR="006E10DC" w:rsidRPr="006E10DC" w:rsidRDefault="006E10DC" w:rsidP="006E10DC">
            <w:pPr>
              <w:pStyle w:val="ListParagraph"/>
              <w:ind w:left="227"/>
              <w:rPr>
                <w:rFonts w:asciiTheme="majorHAnsi" w:hAnsiTheme="majorHAnsi" w:cstheme="majorHAnsi"/>
                <w:sz w:val="20"/>
                <w:szCs w:val="20"/>
              </w:rPr>
            </w:pPr>
            <w:r w:rsidRPr="006E10DC">
              <w:rPr>
                <w:rFonts w:asciiTheme="majorHAnsi" w:hAnsiTheme="majorHAnsi" w:cstheme="majorHAnsi"/>
                <w:sz w:val="20"/>
                <w:szCs w:val="20"/>
              </w:rPr>
              <w:t xml:space="preserve">       </w:t>
            </w:r>
            <w:proofErr w:type="gramStart"/>
            <w:r w:rsidRPr="006E10DC">
              <w:rPr>
                <w:rFonts w:asciiTheme="majorHAnsi" w:hAnsiTheme="majorHAnsi" w:cstheme="majorHAnsi"/>
                <w:sz w:val="20"/>
                <w:szCs w:val="20"/>
              </w:rPr>
              <w:t>using</w:t>
            </w:r>
            <w:proofErr w:type="gramEnd"/>
            <w:r w:rsidRPr="006E10DC">
              <w:rPr>
                <w:rFonts w:asciiTheme="majorHAnsi" w:hAnsiTheme="majorHAnsi" w:cstheme="majorHAnsi"/>
                <w:sz w:val="20"/>
                <w:szCs w:val="20"/>
              </w:rPr>
              <w:t xml:space="preserve"> the colours they have chosen during colour wheel activity.</w:t>
            </w:r>
          </w:p>
          <w:p w14:paraId="0C325617" w14:textId="77777777" w:rsidR="006E10DC" w:rsidRPr="006E10DC" w:rsidRDefault="006E10DC" w:rsidP="006E10DC">
            <w:pPr>
              <w:pStyle w:val="ListParagraph"/>
              <w:ind w:left="227"/>
              <w:rPr>
                <w:rFonts w:asciiTheme="majorHAnsi" w:hAnsiTheme="majorHAnsi" w:cstheme="majorHAnsi"/>
                <w:sz w:val="20"/>
                <w:szCs w:val="20"/>
              </w:rPr>
            </w:pPr>
          </w:p>
          <w:p w14:paraId="021D731F"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Patterns format – in the style of William Morris. Plan and discuss ways image can be translated or rotated and repeatedly printed. Children experiment with making different patterns. </w:t>
            </w:r>
          </w:p>
          <w:p w14:paraId="3ED619A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Think about repetitive patterns like Morris. </w:t>
            </w:r>
          </w:p>
          <w:p w14:paraId="36A391D0" w14:textId="77777777" w:rsidR="006E10DC" w:rsidRPr="006E10DC" w:rsidRDefault="006E10DC" w:rsidP="006E10DC">
            <w:pPr>
              <w:pStyle w:val="ListParagraph"/>
              <w:rPr>
                <w:rFonts w:asciiTheme="majorHAnsi" w:hAnsiTheme="majorHAnsi" w:cstheme="majorHAnsi"/>
                <w:sz w:val="20"/>
                <w:szCs w:val="20"/>
              </w:rPr>
            </w:pPr>
          </w:p>
          <w:p w14:paraId="3C1D9721"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To be printed into books.</w:t>
            </w:r>
          </w:p>
          <w:p w14:paraId="563B9A2A" w14:textId="77777777" w:rsidR="006E10DC" w:rsidRPr="006E10DC" w:rsidRDefault="006E10DC" w:rsidP="006E10DC">
            <w:pPr>
              <w:pStyle w:val="ListParagraph"/>
              <w:rPr>
                <w:rFonts w:asciiTheme="majorHAnsi" w:hAnsiTheme="majorHAnsi" w:cstheme="majorHAnsi"/>
                <w:sz w:val="20"/>
                <w:szCs w:val="20"/>
              </w:rPr>
            </w:pPr>
          </w:p>
          <w:p w14:paraId="47961A8B"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Design – children choose the 2 colours they want to use for their print (one for card and one for paint).</w:t>
            </w:r>
          </w:p>
          <w:p w14:paraId="648525CE"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Practise chosen design in book.</w:t>
            </w:r>
          </w:p>
          <w:p w14:paraId="63082B79"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Final stage, children print onto card. </w:t>
            </w:r>
          </w:p>
          <w:p w14:paraId="4B78A06A" w14:textId="77777777" w:rsidR="006E10DC" w:rsidRPr="006E10DC" w:rsidRDefault="006E10DC" w:rsidP="006E10DC">
            <w:pPr>
              <w:pStyle w:val="ListParagraph"/>
              <w:rPr>
                <w:rFonts w:asciiTheme="majorHAnsi" w:hAnsiTheme="majorHAnsi" w:cstheme="majorHAnsi"/>
                <w:sz w:val="20"/>
                <w:szCs w:val="20"/>
              </w:rPr>
            </w:pPr>
          </w:p>
          <w:p w14:paraId="6DAEEC14"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Evaluate.</w:t>
            </w:r>
          </w:p>
          <w:p w14:paraId="6AA3B8D8" w14:textId="77777777" w:rsidR="005B4465" w:rsidRPr="006E10DC" w:rsidRDefault="005B4465" w:rsidP="00D47EB8">
            <w:pPr>
              <w:rPr>
                <w:rFonts w:asciiTheme="majorHAnsi" w:hAnsiTheme="majorHAnsi" w:cstheme="majorHAnsi"/>
                <w:sz w:val="20"/>
                <w:szCs w:val="20"/>
              </w:rPr>
            </w:pPr>
          </w:p>
        </w:tc>
        <w:tc>
          <w:tcPr>
            <w:tcW w:w="5556" w:type="dxa"/>
            <w:gridSpan w:val="2"/>
            <w:shd w:val="clear" w:color="auto" w:fill="FFCCFF"/>
          </w:tcPr>
          <w:p w14:paraId="25F720CB"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lastRenderedPageBreak/>
              <w:t>Farm Shop</w:t>
            </w:r>
          </w:p>
          <w:p w14:paraId="14B1DBEC"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 xml:space="preserve"> Drawing, Painting , printing</w:t>
            </w:r>
          </w:p>
          <w:p w14:paraId="064EADDA"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b/>
                <w:sz w:val="24"/>
                <w:szCs w:val="24"/>
              </w:rPr>
              <w:t>Out</w:t>
            </w:r>
            <w:r w:rsidR="006E10DC">
              <w:rPr>
                <w:rFonts w:asciiTheme="majorHAnsi" w:hAnsiTheme="majorHAnsi" w:cstheme="majorHAnsi"/>
                <w:b/>
                <w:sz w:val="24"/>
                <w:szCs w:val="24"/>
              </w:rPr>
              <w:t>c</w:t>
            </w:r>
            <w:r w:rsidRPr="006E10DC">
              <w:rPr>
                <w:rFonts w:asciiTheme="majorHAnsi" w:hAnsiTheme="majorHAnsi" w:cstheme="majorHAnsi"/>
                <w:b/>
                <w:sz w:val="24"/>
                <w:szCs w:val="24"/>
              </w:rPr>
              <w:t xml:space="preserve">ome; Fruit and Vegetables </w:t>
            </w:r>
          </w:p>
          <w:p w14:paraId="137031C1" w14:textId="77777777" w:rsidR="00E16785" w:rsidRPr="006E10DC" w:rsidRDefault="00D47EB8" w:rsidP="006E10DC">
            <w:pPr>
              <w:rPr>
                <w:rFonts w:asciiTheme="majorHAnsi" w:hAnsiTheme="majorHAnsi" w:cstheme="majorHAnsi"/>
                <w:sz w:val="24"/>
                <w:szCs w:val="24"/>
              </w:rPr>
            </w:pPr>
            <w:r w:rsidRPr="006E10DC">
              <w:rPr>
                <w:rFonts w:asciiTheme="majorHAnsi" w:hAnsiTheme="majorHAnsi" w:cstheme="majorHAnsi"/>
                <w:b/>
                <w:sz w:val="24"/>
                <w:szCs w:val="24"/>
              </w:rPr>
              <w:t xml:space="preserve">Artist </w:t>
            </w:r>
            <w:r w:rsidRPr="006E10DC">
              <w:rPr>
                <w:rFonts w:asciiTheme="majorHAnsi" w:hAnsiTheme="majorHAnsi" w:cstheme="majorHAnsi"/>
                <w:sz w:val="24"/>
                <w:szCs w:val="24"/>
              </w:rPr>
              <w:t xml:space="preserve">Cezanne apples, Renoir Onions </w:t>
            </w:r>
            <w:r w:rsidR="006E10DC">
              <w:rPr>
                <w:rFonts w:asciiTheme="majorHAnsi" w:hAnsiTheme="majorHAnsi" w:cstheme="majorHAnsi"/>
                <w:sz w:val="24"/>
                <w:szCs w:val="24"/>
              </w:rPr>
              <w:t>,</w:t>
            </w:r>
            <w:r w:rsidRPr="006E10DC">
              <w:rPr>
                <w:rFonts w:asciiTheme="majorHAnsi" w:hAnsiTheme="majorHAnsi" w:cstheme="majorHAnsi"/>
                <w:sz w:val="24"/>
                <w:szCs w:val="24"/>
              </w:rPr>
              <w:t xml:space="preserve">Lynn </w:t>
            </w:r>
            <w:proofErr w:type="spellStart"/>
            <w:r w:rsidRPr="006E10DC">
              <w:rPr>
                <w:rFonts w:asciiTheme="majorHAnsi" w:hAnsiTheme="majorHAnsi" w:cstheme="majorHAnsi"/>
                <w:sz w:val="24"/>
                <w:szCs w:val="24"/>
              </w:rPr>
              <w:t>Flavell</w:t>
            </w:r>
            <w:proofErr w:type="spellEnd"/>
            <w:r w:rsidRPr="006E10DC">
              <w:rPr>
                <w:rFonts w:asciiTheme="majorHAnsi" w:hAnsiTheme="majorHAnsi" w:cstheme="majorHAnsi"/>
                <w:sz w:val="24"/>
                <w:szCs w:val="24"/>
              </w:rPr>
              <w:t xml:space="preserve"> </w:t>
            </w:r>
            <w:r w:rsidR="005B4465" w:rsidRPr="006E10DC">
              <w:rPr>
                <w:rFonts w:asciiTheme="majorHAnsi" w:hAnsiTheme="majorHAnsi" w:cstheme="majorHAnsi"/>
                <w:sz w:val="24"/>
                <w:szCs w:val="24"/>
              </w:rPr>
              <w:t>–</w:t>
            </w:r>
            <w:r w:rsidRPr="006E10DC">
              <w:rPr>
                <w:rFonts w:asciiTheme="majorHAnsi" w:hAnsiTheme="majorHAnsi" w:cstheme="majorHAnsi"/>
                <w:sz w:val="24"/>
                <w:szCs w:val="24"/>
              </w:rPr>
              <w:t xml:space="preserve"> printing</w:t>
            </w:r>
          </w:p>
          <w:p w14:paraId="52317D5F" w14:textId="77777777" w:rsidR="005B4465" w:rsidRPr="006E10DC" w:rsidRDefault="005B4465" w:rsidP="00D47EB8">
            <w:pPr>
              <w:pStyle w:val="ListParagraph"/>
              <w:ind w:left="227"/>
              <w:rPr>
                <w:rFonts w:asciiTheme="majorHAnsi" w:hAnsiTheme="majorHAnsi" w:cstheme="majorHAnsi"/>
                <w:sz w:val="24"/>
                <w:szCs w:val="24"/>
              </w:rPr>
            </w:pPr>
          </w:p>
          <w:p w14:paraId="4FA3918F"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5113F1F1"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Research the work of Cezanne (still life fruit) – </w:t>
            </w:r>
          </w:p>
          <w:p w14:paraId="05357FF9"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Looking at a variety of art pieces, discuss how they have used colour and shape. Look at drawings and begin to discuss the use of shadows and use of light/dark.</w:t>
            </w:r>
          </w:p>
          <w:p w14:paraId="707B29A1" w14:textId="77777777" w:rsidR="006E10DC" w:rsidRPr="006E10DC" w:rsidRDefault="006E10DC" w:rsidP="006E10DC">
            <w:pPr>
              <w:rPr>
                <w:rFonts w:asciiTheme="majorHAnsi" w:hAnsiTheme="majorHAnsi" w:cstheme="majorHAnsi"/>
                <w:sz w:val="20"/>
                <w:szCs w:val="20"/>
              </w:rPr>
            </w:pPr>
            <w:r w:rsidRPr="006E10DC">
              <w:rPr>
                <w:rFonts w:asciiTheme="majorHAnsi" w:eastAsiaTheme="minorEastAsia" w:hAnsiTheme="majorHAnsi" w:cstheme="majorHAnsi"/>
                <w:sz w:val="20"/>
                <w:szCs w:val="20"/>
                <w:lang w:eastAsia="en-GB"/>
              </w:rPr>
              <w:t xml:space="preserve">Annotate pieces of </w:t>
            </w:r>
            <w:proofErr w:type="gramStart"/>
            <w:r w:rsidRPr="006E10DC">
              <w:rPr>
                <w:rFonts w:asciiTheme="majorHAnsi" w:eastAsiaTheme="minorEastAsia" w:hAnsiTheme="majorHAnsi" w:cstheme="majorHAnsi"/>
                <w:sz w:val="20"/>
                <w:szCs w:val="20"/>
                <w:lang w:eastAsia="en-GB"/>
              </w:rPr>
              <w:t>art work</w:t>
            </w:r>
            <w:proofErr w:type="gramEnd"/>
            <w:r w:rsidRPr="006E10DC">
              <w:rPr>
                <w:rFonts w:asciiTheme="majorHAnsi" w:eastAsiaTheme="minorEastAsia" w:hAnsiTheme="majorHAnsi" w:cstheme="majorHAnsi"/>
                <w:sz w:val="20"/>
                <w:szCs w:val="20"/>
                <w:lang w:eastAsia="en-GB"/>
              </w:rPr>
              <w:t xml:space="preserve"> in their sketch book, commenting on colours used (primary and secondary; hot and cold colours), light and dark, use of shadows. </w:t>
            </w:r>
          </w:p>
          <w:p w14:paraId="3FF8EBD7"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Sketch – experimenting with some of the visual elements:</w:t>
            </w:r>
          </w:p>
          <w:p w14:paraId="4B7C75BD" w14:textId="77777777" w:rsidR="006E10DC" w:rsidRPr="006E10DC" w:rsidRDefault="006E10DC" w:rsidP="00D745BB">
            <w:pPr>
              <w:pStyle w:val="ListParagraph"/>
              <w:numPr>
                <w:ilvl w:val="0"/>
                <w:numId w:val="10"/>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Shape: Using sketching pencils, children will concentrate on 3 of the fruits of different shapes (orange, banana, pear) one at a time.</w:t>
            </w:r>
          </w:p>
          <w:p w14:paraId="00BDBD50" w14:textId="77777777" w:rsidR="006E10DC" w:rsidRPr="006E10DC" w:rsidRDefault="006E10DC" w:rsidP="00D745BB">
            <w:pPr>
              <w:pStyle w:val="ListParagraph"/>
              <w:numPr>
                <w:ilvl w:val="0"/>
                <w:numId w:val="10"/>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Colour: In </w:t>
            </w:r>
            <w:proofErr w:type="gramStart"/>
            <w:r w:rsidRPr="006E10DC">
              <w:rPr>
                <w:rFonts w:asciiTheme="majorHAnsi" w:hAnsiTheme="majorHAnsi" w:cstheme="majorHAnsi"/>
                <w:sz w:val="20"/>
                <w:szCs w:val="20"/>
              </w:rPr>
              <w:t>sketch pads</w:t>
            </w:r>
            <w:proofErr w:type="gramEnd"/>
            <w:r w:rsidRPr="006E10DC">
              <w:rPr>
                <w:rFonts w:asciiTheme="majorHAnsi" w:hAnsiTheme="majorHAnsi" w:cstheme="majorHAnsi"/>
                <w:sz w:val="20"/>
                <w:szCs w:val="20"/>
              </w:rPr>
              <w:t>, children will look at tomato, avocado and pear, experimenting with colour, using colour wheel to support (coloured pencil).</w:t>
            </w:r>
          </w:p>
          <w:p w14:paraId="0A145DE3" w14:textId="77777777" w:rsidR="006E10DC" w:rsidRPr="006E10DC" w:rsidRDefault="006E10DC" w:rsidP="006E10DC">
            <w:pPr>
              <w:ind w:left="360"/>
              <w:rPr>
                <w:rFonts w:asciiTheme="majorHAnsi" w:hAnsiTheme="majorHAnsi" w:cstheme="majorHAnsi"/>
                <w:sz w:val="20"/>
                <w:szCs w:val="20"/>
              </w:rPr>
            </w:pPr>
            <w:r w:rsidRPr="006E10DC">
              <w:rPr>
                <w:rFonts w:asciiTheme="majorHAnsi" w:hAnsiTheme="majorHAnsi" w:cstheme="majorHAnsi"/>
                <w:sz w:val="20"/>
                <w:szCs w:val="20"/>
              </w:rPr>
              <w:t xml:space="preserve">     Identify what they might develop in their future work.  </w:t>
            </w:r>
          </w:p>
          <w:p w14:paraId="4A628D4E" w14:textId="77777777" w:rsidR="006E10DC" w:rsidRPr="006E10DC" w:rsidRDefault="006E10DC" w:rsidP="006E10DC">
            <w:pPr>
              <w:pStyle w:val="ListParagraph"/>
              <w:rPr>
                <w:rFonts w:asciiTheme="majorHAnsi" w:hAnsiTheme="majorHAnsi" w:cstheme="majorHAnsi"/>
                <w:sz w:val="20"/>
                <w:szCs w:val="20"/>
              </w:rPr>
            </w:pPr>
          </w:p>
          <w:p w14:paraId="41D3C563"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Drawing for a sustained period of time from real objects, including single and grouped object. Chn will create a piece of art inspired by another artist’s work (Cezanne). </w:t>
            </w:r>
          </w:p>
          <w:p w14:paraId="7448333D"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Initially </w:t>
            </w:r>
            <w:proofErr w:type="spellStart"/>
            <w:r w:rsidRPr="006E10DC">
              <w:rPr>
                <w:rFonts w:asciiTheme="majorHAnsi" w:hAnsiTheme="majorHAnsi" w:cstheme="majorHAnsi"/>
                <w:sz w:val="20"/>
                <w:szCs w:val="20"/>
              </w:rPr>
              <w:t>chn</w:t>
            </w:r>
            <w:proofErr w:type="spellEnd"/>
            <w:r w:rsidRPr="006E10DC">
              <w:rPr>
                <w:rFonts w:asciiTheme="majorHAnsi" w:hAnsiTheme="majorHAnsi" w:cstheme="majorHAnsi"/>
                <w:sz w:val="20"/>
                <w:szCs w:val="20"/>
              </w:rPr>
              <w:t xml:space="preserve"> will focus just on the shape of the fruit/veg they are drawing, as this will be in pencil.</w:t>
            </w:r>
          </w:p>
          <w:p w14:paraId="10E2A7EB" w14:textId="77777777" w:rsidR="006E10DC" w:rsidRPr="006E10DC" w:rsidRDefault="006E10DC" w:rsidP="006E10DC">
            <w:pPr>
              <w:pStyle w:val="ListParagraph"/>
              <w:rPr>
                <w:rFonts w:asciiTheme="majorHAnsi" w:hAnsiTheme="majorHAnsi" w:cstheme="majorHAnsi"/>
                <w:sz w:val="20"/>
                <w:szCs w:val="20"/>
              </w:rPr>
            </w:pPr>
          </w:p>
          <w:p w14:paraId="6250A67B"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Mix paint to create all the secondary colours. </w:t>
            </w:r>
          </w:p>
          <w:p w14:paraId="4B0F9AC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Mix and match colours, predict outcomes. </w:t>
            </w:r>
          </w:p>
          <w:p w14:paraId="30B23CF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Mix their own brown. </w:t>
            </w:r>
          </w:p>
          <w:p w14:paraId="40DA3DDA"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Make tints by adding white. </w:t>
            </w:r>
          </w:p>
          <w:p w14:paraId="0F83B7C7"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Make tones by adding black. </w:t>
            </w:r>
          </w:p>
          <w:p w14:paraId="4B2E1021"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Talk to the children about the colours they want to use, encourage them to make notes in their sketch book, to evidence, well thought out use of colour. </w:t>
            </w:r>
          </w:p>
          <w:p w14:paraId="412D9CBA"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Chn to paint their picture</w:t>
            </w:r>
          </w:p>
          <w:p w14:paraId="0DE26424"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i/>
                <w:sz w:val="20"/>
                <w:szCs w:val="20"/>
              </w:rPr>
              <w:t xml:space="preserve">GD CHALLENGE: Independently and consistently predict, mix and use </w:t>
            </w:r>
            <w:proofErr w:type="gramStart"/>
            <w:r w:rsidRPr="006E10DC">
              <w:rPr>
                <w:rFonts w:asciiTheme="majorHAnsi" w:hAnsiTheme="majorHAnsi" w:cstheme="majorHAnsi"/>
                <w:i/>
                <w:sz w:val="20"/>
                <w:szCs w:val="20"/>
              </w:rPr>
              <w:t>their own</w:t>
            </w:r>
            <w:proofErr w:type="gramEnd"/>
            <w:r w:rsidRPr="006E10DC">
              <w:rPr>
                <w:rFonts w:asciiTheme="majorHAnsi" w:hAnsiTheme="majorHAnsi" w:cstheme="majorHAnsi"/>
                <w:i/>
                <w:sz w:val="20"/>
                <w:szCs w:val="20"/>
              </w:rPr>
              <w:t xml:space="preserve"> colours when painting.</w:t>
            </w:r>
          </w:p>
          <w:p w14:paraId="41286104" w14:textId="77777777" w:rsidR="006E10DC" w:rsidRPr="006E10DC" w:rsidRDefault="006E10DC" w:rsidP="006E10DC">
            <w:pPr>
              <w:ind w:left="360"/>
              <w:rPr>
                <w:rFonts w:asciiTheme="majorHAnsi" w:hAnsiTheme="majorHAnsi" w:cstheme="majorHAnsi"/>
                <w:i/>
                <w:sz w:val="20"/>
                <w:szCs w:val="20"/>
              </w:rPr>
            </w:pPr>
          </w:p>
          <w:p w14:paraId="451EA92D"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Keep notes in their </w:t>
            </w:r>
            <w:proofErr w:type="gramStart"/>
            <w:r w:rsidRPr="006E10DC">
              <w:rPr>
                <w:rFonts w:asciiTheme="majorHAnsi" w:hAnsiTheme="majorHAnsi" w:cstheme="majorHAnsi"/>
                <w:sz w:val="20"/>
                <w:szCs w:val="20"/>
              </w:rPr>
              <w:t>sketch books</w:t>
            </w:r>
            <w:proofErr w:type="gramEnd"/>
            <w:r w:rsidRPr="006E10DC">
              <w:rPr>
                <w:rFonts w:asciiTheme="majorHAnsi" w:hAnsiTheme="majorHAnsi" w:cstheme="majorHAnsi"/>
                <w:sz w:val="20"/>
                <w:szCs w:val="20"/>
              </w:rPr>
              <w:t xml:space="preserve"> as to how they have changed their work, as they have progressed through the stages.</w:t>
            </w:r>
          </w:p>
          <w:p w14:paraId="444CEB34"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Using these notes, children will evaluate their painting. </w:t>
            </w:r>
          </w:p>
          <w:p w14:paraId="55E80B26" w14:textId="77777777" w:rsidR="006E10DC" w:rsidRPr="006E10DC" w:rsidRDefault="006E10DC" w:rsidP="006E10DC">
            <w:pPr>
              <w:pStyle w:val="ListParagraph"/>
              <w:rPr>
                <w:rFonts w:asciiTheme="majorHAnsi" w:hAnsiTheme="majorHAnsi" w:cstheme="majorHAnsi"/>
                <w:b/>
                <w:sz w:val="20"/>
                <w:szCs w:val="20"/>
              </w:rPr>
            </w:pPr>
            <w:r w:rsidRPr="006E10DC">
              <w:rPr>
                <w:rFonts w:asciiTheme="majorHAnsi" w:hAnsiTheme="majorHAnsi" w:cstheme="majorHAnsi"/>
                <w:b/>
                <w:sz w:val="20"/>
                <w:szCs w:val="20"/>
              </w:rPr>
              <w:t xml:space="preserve">What went well? What are they particularly pleased with? What didn’t go to plan? How will thy overcome this next time? What will they change next time? </w:t>
            </w:r>
          </w:p>
          <w:p w14:paraId="420081CD" w14:textId="77777777" w:rsidR="006E10DC" w:rsidRPr="006E10DC" w:rsidRDefault="006E10DC" w:rsidP="006E10DC">
            <w:pPr>
              <w:pStyle w:val="ListParagraph"/>
              <w:rPr>
                <w:rFonts w:asciiTheme="majorHAnsi" w:hAnsiTheme="majorHAnsi" w:cstheme="majorHAnsi"/>
                <w:b/>
                <w:sz w:val="20"/>
                <w:szCs w:val="20"/>
              </w:rPr>
            </w:pPr>
          </w:p>
          <w:p w14:paraId="28807CE0" w14:textId="77777777" w:rsidR="006E10DC" w:rsidRPr="006E10DC" w:rsidRDefault="006E10DC" w:rsidP="00D745BB">
            <w:pPr>
              <w:pStyle w:val="ListParagraph"/>
              <w:numPr>
                <w:ilvl w:val="0"/>
                <w:numId w:val="9"/>
              </w:numPr>
              <w:spacing w:after="200" w:line="276" w:lineRule="auto"/>
              <w:jc w:val="center"/>
              <w:rPr>
                <w:rFonts w:asciiTheme="majorHAnsi" w:hAnsiTheme="majorHAnsi" w:cstheme="majorHAnsi"/>
                <w:sz w:val="20"/>
                <w:szCs w:val="20"/>
              </w:rPr>
            </w:pPr>
            <w:r w:rsidRPr="006E10DC">
              <w:rPr>
                <w:rFonts w:asciiTheme="majorHAnsi" w:hAnsiTheme="majorHAnsi" w:cstheme="majorHAnsi"/>
                <w:sz w:val="20"/>
                <w:szCs w:val="20"/>
              </w:rPr>
              <w:t xml:space="preserve">Celebrate art work as a class, </w:t>
            </w:r>
          </w:p>
          <w:p w14:paraId="64436A53" w14:textId="77777777" w:rsidR="006E10DC" w:rsidRPr="006E10DC" w:rsidRDefault="006E10DC" w:rsidP="006E10DC">
            <w:pPr>
              <w:jc w:val="center"/>
              <w:rPr>
                <w:rFonts w:asciiTheme="majorHAnsi" w:hAnsiTheme="majorHAnsi" w:cstheme="majorHAnsi"/>
                <w:b/>
                <w:sz w:val="20"/>
                <w:szCs w:val="20"/>
              </w:rPr>
            </w:pPr>
          </w:p>
          <w:p w14:paraId="0952E0E6" w14:textId="77777777" w:rsidR="006E10DC" w:rsidRPr="006E10DC" w:rsidRDefault="006E10DC" w:rsidP="00D47EB8">
            <w:pPr>
              <w:pStyle w:val="ListParagraph"/>
              <w:ind w:left="227"/>
              <w:rPr>
                <w:rFonts w:asciiTheme="majorHAnsi" w:hAnsiTheme="majorHAnsi" w:cstheme="majorHAnsi"/>
                <w:sz w:val="20"/>
                <w:szCs w:val="20"/>
              </w:rPr>
            </w:pPr>
          </w:p>
        </w:tc>
        <w:tc>
          <w:tcPr>
            <w:tcW w:w="4525" w:type="dxa"/>
            <w:gridSpan w:val="3"/>
            <w:shd w:val="clear" w:color="auto" w:fill="FFCCFF"/>
          </w:tcPr>
          <w:p w14:paraId="4B8A9CDD"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lastRenderedPageBreak/>
              <w:t>Buckets &amp; Spades</w:t>
            </w:r>
          </w:p>
          <w:p w14:paraId="1FB0A4CD"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Drawing, Digital Media , Collage T</w:t>
            </w:r>
            <w:r w:rsidRPr="006E10DC">
              <w:rPr>
                <w:rFonts w:asciiTheme="majorHAnsi" w:hAnsiTheme="majorHAnsi" w:cstheme="majorHAnsi"/>
                <w:b/>
                <w:sz w:val="24"/>
                <w:szCs w:val="24"/>
              </w:rPr>
              <w:t>extiles</w:t>
            </w:r>
          </w:p>
          <w:p w14:paraId="56AF1022"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Seaside  Collage</w:t>
            </w:r>
          </w:p>
          <w:p w14:paraId="150AC305" w14:textId="77777777" w:rsidR="00D47EB8" w:rsidRPr="006E10DC" w:rsidRDefault="00D47EB8" w:rsidP="006E10DC">
            <w:pPr>
              <w:rPr>
                <w:rFonts w:asciiTheme="majorHAnsi" w:hAnsiTheme="majorHAnsi" w:cstheme="majorHAnsi"/>
                <w:sz w:val="20"/>
                <w:szCs w:val="20"/>
              </w:rPr>
            </w:pPr>
            <w:r w:rsidRPr="006E10DC">
              <w:rPr>
                <w:rFonts w:asciiTheme="majorHAnsi" w:hAnsiTheme="majorHAnsi" w:cstheme="majorHAnsi"/>
                <w:b/>
                <w:sz w:val="24"/>
                <w:szCs w:val="24"/>
              </w:rPr>
              <w:t>Artist</w:t>
            </w:r>
            <w:r w:rsidRPr="006E10DC">
              <w:rPr>
                <w:rFonts w:asciiTheme="majorHAnsi" w:hAnsiTheme="majorHAnsi" w:cstheme="majorHAnsi"/>
                <w:sz w:val="24"/>
                <w:szCs w:val="24"/>
              </w:rPr>
              <w:t>:</w:t>
            </w:r>
            <w:r w:rsidR="006E10DC" w:rsidRPr="006E10DC">
              <w:rPr>
                <w:rFonts w:asciiTheme="majorHAnsi" w:hAnsiTheme="majorHAnsi" w:cstheme="majorHAnsi"/>
                <w:sz w:val="24"/>
                <w:szCs w:val="24"/>
              </w:rPr>
              <w:t xml:space="preserve"> </w:t>
            </w:r>
            <w:r w:rsidRPr="006E10DC">
              <w:rPr>
                <w:rFonts w:asciiTheme="majorHAnsi" w:hAnsiTheme="majorHAnsi" w:cstheme="majorHAnsi"/>
                <w:sz w:val="24"/>
                <w:szCs w:val="24"/>
              </w:rPr>
              <w:t xml:space="preserve">Jayne </w:t>
            </w:r>
            <w:proofErr w:type="spellStart"/>
            <w:r w:rsidRPr="006E10DC">
              <w:rPr>
                <w:rFonts w:asciiTheme="majorHAnsi" w:hAnsiTheme="majorHAnsi" w:cstheme="majorHAnsi"/>
                <w:sz w:val="24"/>
                <w:szCs w:val="24"/>
              </w:rPr>
              <w:t>Husskinson</w:t>
            </w:r>
            <w:proofErr w:type="spellEnd"/>
          </w:p>
          <w:p w14:paraId="58E8420D" w14:textId="77777777" w:rsidR="005B4465" w:rsidRPr="006E10DC" w:rsidRDefault="005B4465" w:rsidP="005B4465">
            <w:pPr>
              <w:rPr>
                <w:rFonts w:asciiTheme="majorHAnsi" w:hAnsiTheme="majorHAnsi" w:cstheme="majorHAnsi"/>
                <w:sz w:val="20"/>
                <w:szCs w:val="20"/>
              </w:rPr>
            </w:pPr>
          </w:p>
          <w:p w14:paraId="613ABF24"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25C3C0CA"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Research how the seaside has changed over the years (link with History topic.) What’s the same? What’s different? Comment on colour/black and white.</w:t>
            </w:r>
          </w:p>
          <w:p w14:paraId="61C7D0C2" w14:textId="77777777" w:rsidR="006E10DC" w:rsidRPr="006E10DC" w:rsidRDefault="006E10DC" w:rsidP="006E10DC">
            <w:pPr>
              <w:pStyle w:val="ListParagraph"/>
              <w:rPr>
                <w:rFonts w:asciiTheme="majorHAnsi" w:hAnsiTheme="majorHAnsi" w:cstheme="majorHAnsi"/>
                <w:sz w:val="20"/>
                <w:szCs w:val="20"/>
              </w:rPr>
            </w:pPr>
          </w:p>
          <w:p w14:paraId="49A09857"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Look at artist, Hannah Hoch - most famous work, a collage of newspaper clippings, which challenges the racist and sexist codes upholding Weimar Germany. Throughout her career, </w:t>
            </w:r>
            <w:proofErr w:type="spellStart"/>
            <w:r w:rsidRPr="006E10DC">
              <w:rPr>
                <w:rFonts w:asciiTheme="majorHAnsi" w:hAnsiTheme="majorHAnsi" w:cstheme="majorHAnsi"/>
                <w:sz w:val="20"/>
                <w:szCs w:val="20"/>
              </w:rPr>
              <w:t>Höch</w:t>
            </w:r>
            <w:proofErr w:type="spellEnd"/>
            <w:r w:rsidRPr="006E10DC">
              <w:rPr>
                <w:rFonts w:asciiTheme="majorHAnsi" w:hAnsiTheme="majorHAnsi" w:cstheme="majorHAnsi"/>
                <w:sz w:val="20"/>
                <w:szCs w:val="20"/>
              </w:rPr>
              <w:t xml:space="preserve"> would challenge the place of women in twentieth century Germany. She drew together fashion magazines, illustrated journals and photography to link art to the everyday modern life.</w:t>
            </w:r>
          </w:p>
          <w:p w14:paraId="310110BB" w14:textId="77777777" w:rsidR="006E10DC" w:rsidRPr="006E10DC" w:rsidRDefault="006E10DC" w:rsidP="006E10DC">
            <w:pPr>
              <w:pStyle w:val="ListParagraph"/>
              <w:rPr>
                <w:rFonts w:asciiTheme="majorHAnsi" w:hAnsiTheme="majorHAnsi" w:cstheme="majorHAnsi"/>
                <w:sz w:val="20"/>
                <w:szCs w:val="20"/>
              </w:rPr>
            </w:pPr>
          </w:p>
          <w:p w14:paraId="10EBA895"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Give </w:t>
            </w:r>
            <w:proofErr w:type="spellStart"/>
            <w:r w:rsidRPr="006E10DC">
              <w:rPr>
                <w:rFonts w:asciiTheme="majorHAnsi" w:hAnsiTheme="majorHAnsi" w:cstheme="majorHAnsi"/>
                <w:sz w:val="20"/>
                <w:szCs w:val="20"/>
              </w:rPr>
              <w:t>chn</w:t>
            </w:r>
            <w:proofErr w:type="spellEnd"/>
            <w:r w:rsidRPr="006E10DC">
              <w:rPr>
                <w:rFonts w:asciiTheme="majorHAnsi" w:hAnsiTheme="majorHAnsi" w:cstheme="majorHAnsi"/>
                <w:sz w:val="20"/>
                <w:szCs w:val="20"/>
              </w:rPr>
              <w:t xml:space="preserve"> parts of a few different pictures – this will be their practise in their </w:t>
            </w:r>
            <w:proofErr w:type="gramStart"/>
            <w:r w:rsidRPr="006E10DC">
              <w:rPr>
                <w:rFonts w:asciiTheme="majorHAnsi" w:hAnsiTheme="majorHAnsi" w:cstheme="majorHAnsi"/>
                <w:sz w:val="20"/>
                <w:szCs w:val="20"/>
              </w:rPr>
              <w:t xml:space="preserve">sketch </w:t>
            </w:r>
            <w:r w:rsidRPr="006E10DC">
              <w:rPr>
                <w:rFonts w:asciiTheme="majorHAnsi" w:hAnsiTheme="majorHAnsi" w:cstheme="majorHAnsi"/>
                <w:sz w:val="20"/>
                <w:szCs w:val="20"/>
              </w:rPr>
              <w:lastRenderedPageBreak/>
              <w:t>book</w:t>
            </w:r>
            <w:proofErr w:type="gramEnd"/>
            <w:r w:rsidRPr="006E10DC">
              <w:rPr>
                <w:rFonts w:asciiTheme="majorHAnsi" w:hAnsiTheme="majorHAnsi" w:cstheme="majorHAnsi"/>
                <w:sz w:val="20"/>
                <w:szCs w:val="20"/>
              </w:rPr>
              <w:t xml:space="preserve">. </w:t>
            </w:r>
          </w:p>
          <w:p w14:paraId="3BAF1D04"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 xml:space="preserve">Model how to do this, so </w:t>
            </w:r>
            <w:proofErr w:type="spellStart"/>
            <w:r w:rsidRPr="006E10DC">
              <w:rPr>
                <w:rFonts w:asciiTheme="majorHAnsi" w:hAnsiTheme="majorHAnsi" w:cstheme="majorHAnsi"/>
                <w:sz w:val="20"/>
                <w:szCs w:val="20"/>
              </w:rPr>
              <w:t>chn</w:t>
            </w:r>
            <w:proofErr w:type="spellEnd"/>
            <w:r w:rsidRPr="006E10DC">
              <w:rPr>
                <w:rFonts w:asciiTheme="majorHAnsi" w:hAnsiTheme="majorHAnsi" w:cstheme="majorHAnsi"/>
                <w:sz w:val="20"/>
                <w:szCs w:val="20"/>
              </w:rPr>
              <w:t xml:space="preserve"> are clear about what the collage needs to show - what part of the picture shows what the seaside was like? </w:t>
            </w:r>
          </w:p>
          <w:p w14:paraId="47F907D5"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 xml:space="preserve">Encourage children to think about the layout, how each piece is carefully thought out, considering shape and pattern. Do any pieces need to over </w:t>
            </w:r>
            <w:proofErr w:type="gramStart"/>
            <w:r w:rsidRPr="006E10DC">
              <w:rPr>
                <w:rFonts w:asciiTheme="majorHAnsi" w:hAnsiTheme="majorHAnsi" w:cstheme="majorHAnsi"/>
                <w:sz w:val="20"/>
                <w:szCs w:val="20"/>
              </w:rPr>
              <w:t>lapped</w:t>
            </w:r>
            <w:proofErr w:type="gramEnd"/>
            <w:r w:rsidRPr="006E10DC">
              <w:rPr>
                <w:rFonts w:asciiTheme="majorHAnsi" w:hAnsiTheme="majorHAnsi" w:cstheme="majorHAnsi"/>
                <w:sz w:val="20"/>
                <w:szCs w:val="20"/>
              </w:rPr>
              <w:t>?</w:t>
            </w:r>
          </w:p>
          <w:p w14:paraId="37AE4701"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 xml:space="preserve">Chn annotate collage in </w:t>
            </w:r>
            <w:proofErr w:type="gramStart"/>
            <w:r w:rsidRPr="006E10DC">
              <w:rPr>
                <w:rFonts w:asciiTheme="majorHAnsi" w:hAnsiTheme="majorHAnsi" w:cstheme="majorHAnsi"/>
                <w:sz w:val="20"/>
                <w:szCs w:val="20"/>
              </w:rPr>
              <w:t>sketch book</w:t>
            </w:r>
            <w:proofErr w:type="gramEnd"/>
            <w:r w:rsidRPr="006E10DC">
              <w:rPr>
                <w:rFonts w:asciiTheme="majorHAnsi" w:hAnsiTheme="majorHAnsi" w:cstheme="majorHAnsi"/>
                <w:sz w:val="20"/>
                <w:szCs w:val="20"/>
              </w:rPr>
              <w:t xml:space="preserve">, explaining what they did that was good and how their work can be improved. </w:t>
            </w:r>
          </w:p>
          <w:p w14:paraId="33E6B5EC"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Give </w:t>
            </w:r>
            <w:proofErr w:type="spellStart"/>
            <w:r w:rsidRPr="006E10DC">
              <w:rPr>
                <w:rFonts w:asciiTheme="majorHAnsi" w:hAnsiTheme="majorHAnsi" w:cstheme="majorHAnsi"/>
                <w:sz w:val="20"/>
                <w:szCs w:val="20"/>
              </w:rPr>
              <w:t>chn</w:t>
            </w:r>
            <w:proofErr w:type="spellEnd"/>
            <w:r w:rsidRPr="006E10DC">
              <w:rPr>
                <w:rFonts w:asciiTheme="majorHAnsi" w:hAnsiTheme="majorHAnsi" w:cstheme="majorHAnsi"/>
                <w:sz w:val="20"/>
                <w:szCs w:val="20"/>
              </w:rPr>
              <w:t xml:space="preserve"> a variety of pictures from those used in the research stage. Chn to cut and tear paper in preparation for their collage. </w:t>
            </w:r>
          </w:p>
          <w:p w14:paraId="34DE004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Chn to do their final piece on card to be displayed. </w:t>
            </w:r>
          </w:p>
          <w:p w14:paraId="43BE03C1" w14:textId="77777777" w:rsidR="006E10DC" w:rsidRPr="006E10DC" w:rsidRDefault="006E10DC" w:rsidP="006E10DC">
            <w:pPr>
              <w:pStyle w:val="ListParagraph"/>
              <w:rPr>
                <w:rFonts w:asciiTheme="majorHAnsi" w:hAnsiTheme="majorHAnsi" w:cstheme="majorHAnsi"/>
                <w:sz w:val="20"/>
                <w:szCs w:val="20"/>
              </w:rPr>
            </w:pPr>
          </w:p>
          <w:p w14:paraId="6BA2DA07"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Children evaluate their work</w:t>
            </w:r>
          </w:p>
          <w:p w14:paraId="6193335B" w14:textId="77777777" w:rsidR="006E10DC" w:rsidRPr="006E10DC" w:rsidRDefault="006E10DC" w:rsidP="005B4465">
            <w:pPr>
              <w:rPr>
                <w:rFonts w:asciiTheme="majorHAnsi" w:hAnsiTheme="majorHAnsi" w:cstheme="majorHAnsi"/>
                <w:sz w:val="20"/>
                <w:szCs w:val="20"/>
              </w:rPr>
            </w:pPr>
          </w:p>
        </w:tc>
      </w:tr>
      <w:tr w:rsidR="00E16785" w:rsidRPr="006E10DC" w14:paraId="037C6D6C" w14:textId="77777777" w:rsidTr="002F5CDF">
        <w:trPr>
          <w:trHeight w:val="360"/>
        </w:trPr>
        <w:tc>
          <w:tcPr>
            <w:tcW w:w="1532" w:type="dxa"/>
            <w:shd w:val="clear" w:color="auto" w:fill="BFBFBF" w:themeFill="background1" w:themeFillShade="BF"/>
          </w:tcPr>
          <w:p w14:paraId="3978D454" w14:textId="77777777" w:rsidR="00E16785" w:rsidRPr="006E10DC" w:rsidRDefault="00E16785" w:rsidP="00E16785">
            <w:pPr>
              <w:rPr>
                <w:rFonts w:asciiTheme="majorHAnsi" w:hAnsiTheme="majorHAnsi" w:cstheme="majorHAnsi"/>
                <w:b/>
                <w:sz w:val="20"/>
                <w:szCs w:val="20"/>
              </w:rPr>
            </w:pPr>
            <w:r w:rsidRPr="006E10DC">
              <w:rPr>
                <w:rFonts w:asciiTheme="majorHAnsi" w:hAnsiTheme="majorHAnsi" w:cstheme="majorHAnsi"/>
                <w:b/>
                <w:sz w:val="20"/>
                <w:szCs w:val="20"/>
              </w:rPr>
              <w:lastRenderedPageBreak/>
              <w:t>KEY STAGE 2</w:t>
            </w:r>
          </w:p>
          <w:p w14:paraId="6B767866" w14:textId="77777777" w:rsidR="00E16785" w:rsidRPr="006E10DC" w:rsidRDefault="00E16785" w:rsidP="00E16785">
            <w:pPr>
              <w:rPr>
                <w:rFonts w:asciiTheme="majorHAnsi" w:hAnsiTheme="majorHAnsi" w:cstheme="majorHAnsi"/>
                <w:b/>
                <w:sz w:val="20"/>
                <w:szCs w:val="20"/>
              </w:rPr>
            </w:pPr>
            <w:r w:rsidRPr="006E10DC">
              <w:rPr>
                <w:rFonts w:asciiTheme="majorHAnsi" w:hAnsiTheme="majorHAnsi" w:cstheme="majorHAnsi"/>
                <w:b/>
                <w:sz w:val="20"/>
                <w:szCs w:val="20"/>
              </w:rPr>
              <w:lastRenderedPageBreak/>
              <w:t>Key Learning</w:t>
            </w:r>
          </w:p>
        </w:tc>
        <w:tc>
          <w:tcPr>
            <w:tcW w:w="14071" w:type="dxa"/>
            <w:gridSpan w:val="7"/>
            <w:shd w:val="clear" w:color="auto" w:fill="BFBFBF" w:themeFill="background1" w:themeFillShade="BF"/>
          </w:tcPr>
          <w:p w14:paraId="3AF5D1BF" w14:textId="77777777" w:rsidR="00E16785" w:rsidRPr="006E10DC" w:rsidRDefault="00E16785" w:rsidP="00E16785">
            <w:pPr>
              <w:rPr>
                <w:rFonts w:asciiTheme="majorHAnsi" w:hAnsiTheme="majorHAnsi" w:cstheme="majorHAnsi"/>
                <w:b/>
                <w:sz w:val="20"/>
                <w:szCs w:val="20"/>
              </w:rPr>
            </w:pPr>
          </w:p>
        </w:tc>
      </w:tr>
      <w:tr w:rsidR="00E16785" w:rsidRPr="006E10DC" w14:paraId="4DE49E33" w14:textId="77777777" w:rsidTr="002F5CDF">
        <w:trPr>
          <w:trHeight w:val="211"/>
        </w:trPr>
        <w:tc>
          <w:tcPr>
            <w:tcW w:w="1532" w:type="dxa"/>
            <w:shd w:val="clear" w:color="auto" w:fill="BFBFBF" w:themeFill="background1" w:themeFillShade="BF"/>
          </w:tcPr>
          <w:p w14:paraId="577E8453" w14:textId="77777777" w:rsidR="00E16785" w:rsidRPr="006E10DC" w:rsidRDefault="00E16785" w:rsidP="00E16785">
            <w:pPr>
              <w:rPr>
                <w:rFonts w:asciiTheme="majorHAnsi" w:hAnsiTheme="majorHAnsi" w:cstheme="majorHAnsi"/>
                <w:b/>
                <w:sz w:val="20"/>
                <w:szCs w:val="20"/>
              </w:rPr>
            </w:pPr>
            <w:r w:rsidRPr="006E10DC">
              <w:rPr>
                <w:rFonts w:asciiTheme="majorHAnsi" w:hAnsiTheme="majorHAnsi" w:cstheme="majorHAnsi"/>
                <w:b/>
                <w:sz w:val="20"/>
                <w:szCs w:val="20"/>
              </w:rPr>
              <w:lastRenderedPageBreak/>
              <w:t>Vocabulary</w:t>
            </w:r>
          </w:p>
        </w:tc>
        <w:tc>
          <w:tcPr>
            <w:tcW w:w="14071" w:type="dxa"/>
            <w:gridSpan w:val="7"/>
            <w:shd w:val="clear" w:color="auto" w:fill="BFBFBF" w:themeFill="background1" w:themeFillShade="BF"/>
          </w:tcPr>
          <w:p w14:paraId="2BA757EB" w14:textId="77777777" w:rsidR="00E16785" w:rsidRPr="006E10DC" w:rsidRDefault="00E50FAF" w:rsidP="00E16785">
            <w:pPr>
              <w:rPr>
                <w:rFonts w:asciiTheme="majorHAnsi" w:hAnsiTheme="majorHAnsi" w:cstheme="majorHAnsi"/>
                <w:sz w:val="20"/>
                <w:szCs w:val="20"/>
              </w:rPr>
            </w:pPr>
            <w:r>
              <w:rPr>
                <w:rFonts w:asciiTheme="majorHAnsi" w:hAnsiTheme="majorHAnsi" w:cstheme="majorHAnsi"/>
                <w:sz w:val="20"/>
                <w:szCs w:val="20"/>
              </w:rPr>
              <w:t>See Liverpool School Improvement Making Words Matter document</w:t>
            </w:r>
          </w:p>
        </w:tc>
      </w:tr>
      <w:tr w:rsidR="00E16785" w:rsidRPr="006E10DC" w14:paraId="0902BFFF" w14:textId="77777777" w:rsidTr="006E10DC">
        <w:trPr>
          <w:trHeight w:val="1593"/>
        </w:trPr>
        <w:tc>
          <w:tcPr>
            <w:tcW w:w="1532" w:type="dxa"/>
            <w:shd w:val="clear" w:color="auto" w:fill="92D050"/>
          </w:tcPr>
          <w:p w14:paraId="5695DD79" w14:textId="77777777" w:rsidR="00E16785" w:rsidRPr="006E10DC" w:rsidRDefault="00E16785" w:rsidP="00E16785">
            <w:pPr>
              <w:rPr>
                <w:rFonts w:asciiTheme="majorHAnsi" w:hAnsiTheme="majorHAnsi" w:cstheme="majorHAnsi"/>
                <w:sz w:val="20"/>
                <w:szCs w:val="20"/>
              </w:rPr>
            </w:pPr>
          </w:p>
          <w:p w14:paraId="4E5E47B8"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t>Y 3</w:t>
            </w:r>
          </w:p>
        </w:tc>
        <w:tc>
          <w:tcPr>
            <w:tcW w:w="3990" w:type="dxa"/>
            <w:gridSpan w:val="2"/>
            <w:shd w:val="clear" w:color="auto" w:fill="FFCCFF"/>
          </w:tcPr>
          <w:p w14:paraId="11F232BE" w14:textId="77777777" w:rsid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 xml:space="preserve">There’s no place like home </w:t>
            </w:r>
          </w:p>
          <w:p w14:paraId="13914EC9"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(stand alone)</w:t>
            </w:r>
          </w:p>
          <w:p w14:paraId="48882B7E"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Drawing, Painting</w:t>
            </w:r>
          </w:p>
          <w:p w14:paraId="2AF95CA3"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Colour Mixing</w:t>
            </w:r>
          </w:p>
          <w:p w14:paraId="3B63A737"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 xml:space="preserve">Outcomes: </w:t>
            </w:r>
            <w:r w:rsidRPr="006E10DC">
              <w:rPr>
                <w:rFonts w:asciiTheme="majorHAnsi" w:hAnsiTheme="majorHAnsi" w:cstheme="majorHAnsi"/>
                <w:b/>
                <w:sz w:val="24"/>
                <w:szCs w:val="24"/>
              </w:rPr>
              <w:t>landscapes</w:t>
            </w:r>
          </w:p>
          <w:p w14:paraId="7912C630" w14:textId="77777777" w:rsidR="00E16785"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Artist Link:</w:t>
            </w:r>
            <w:r w:rsidRPr="006E10DC">
              <w:rPr>
                <w:rFonts w:asciiTheme="majorHAnsi" w:hAnsiTheme="majorHAnsi" w:cstheme="majorHAnsi"/>
                <w:sz w:val="24"/>
                <w:szCs w:val="24"/>
              </w:rPr>
              <w:t xml:space="preserve"> Monet, Van Gogh</w:t>
            </w:r>
          </w:p>
          <w:p w14:paraId="604A1E24" w14:textId="77777777" w:rsidR="005B4465" w:rsidRPr="006E10DC" w:rsidRDefault="005B4465" w:rsidP="00D47EB8">
            <w:pPr>
              <w:rPr>
                <w:rFonts w:asciiTheme="majorHAnsi" w:hAnsiTheme="majorHAnsi" w:cstheme="majorHAnsi"/>
                <w:sz w:val="20"/>
                <w:szCs w:val="20"/>
              </w:rPr>
            </w:pPr>
          </w:p>
          <w:p w14:paraId="16732AEA" w14:textId="77777777" w:rsidR="005B4465" w:rsidRPr="006E10DC" w:rsidRDefault="005B4465" w:rsidP="00D47EB8">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5B4212B2"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Explore Monet artwork</w:t>
            </w:r>
          </w:p>
          <w:p w14:paraId="10D41FA4"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Colour Wheel</w:t>
            </w:r>
          </w:p>
          <w:p w14:paraId="34CE9C6A"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Tints and Hues</w:t>
            </w:r>
          </w:p>
          <w:p w14:paraId="75534D12"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 xml:space="preserve">Create our own landscape </w:t>
            </w:r>
          </w:p>
          <w:p w14:paraId="17C09F15"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 xml:space="preserve">Final piece </w:t>
            </w:r>
          </w:p>
          <w:p w14:paraId="53A39FB3"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 xml:space="preserve">Evaluate </w:t>
            </w:r>
          </w:p>
          <w:p w14:paraId="47328346" w14:textId="77777777" w:rsidR="005B4465" w:rsidRPr="006E10DC" w:rsidRDefault="005B4465" w:rsidP="005B4465">
            <w:pPr>
              <w:rPr>
                <w:rFonts w:asciiTheme="majorHAnsi" w:hAnsiTheme="majorHAnsi" w:cstheme="majorHAnsi"/>
                <w:sz w:val="20"/>
                <w:szCs w:val="20"/>
              </w:rPr>
            </w:pPr>
          </w:p>
          <w:p w14:paraId="77E2E7D2" w14:textId="77777777" w:rsidR="005B4465" w:rsidRPr="006E10DC" w:rsidRDefault="005B4465" w:rsidP="005B4465">
            <w:pPr>
              <w:rPr>
                <w:rFonts w:asciiTheme="majorHAnsi" w:hAnsiTheme="majorHAnsi" w:cstheme="majorHAnsi"/>
                <w:sz w:val="20"/>
                <w:szCs w:val="20"/>
              </w:rPr>
            </w:pPr>
          </w:p>
          <w:p w14:paraId="56E469DC" w14:textId="77777777" w:rsidR="005B4465" w:rsidRPr="006E10DC" w:rsidRDefault="005B4465" w:rsidP="005B4465">
            <w:pPr>
              <w:rPr>
                <w:rFonts w:asciiTheme="majorHAnsi" w:hAnsiTheme="majorHAnsi" w:cstheme="majorHAnsi"/>
                <w:sz w:val="20"/>
                <w:szCs w:val="20"/>
              </w:rPr>
            </w:pPr>
            <w:r w:rsidRPr="006E10DC">
              <w:rPr>
                <w:rFonts w:asciiTheme="majorHAnsi" w:hAnsiTheme="majorHAnsi" w:cstheme="majorHAnsi"/>
                <w:b/>
                <w:sz w:val="20"/>
                <w:szCs w:val="20"/>
                <w:u w:val="single"/>
              </w:rPr>
              <w:t xml:space="preserve">AUTUMN 2 - </w:t>
            </w:r>
            <w:r w:rsidRPr="006E10DC">
              <w:rPr>
                <w:rFonts w:asciiTheme="majorHAnsi" w:hAnsiTheme="majorHAnsi" w:cstheme="majorHAnsi"/>
                <w:sz w:val="20"/>
                <w:szCs w:val="20"/>
              </w:rPr>
              <w:t>Healthy Humans - Drawing</w:t>
            </w:r>
          </w:p>
          <w:p w14:paraId="13BDFF75" w14:textId="77777777" w:rsidR="005B4465" w:rsidRPr="006E10DC" w:rsidRDefault="005B4465" w:rsidP="005B4465">
            <w:pPr>
              <w:rPr>
                <w:rFonts w:asciiTheme="majorHAnsi" w:hAnsiTheme="majorHAnsi" w:cstheme="majorHAnsi"/>
                <w:sz w:val="20"/>
                <w:szCs w:val="20"/>
              </w:rPr>
            </w:pPr>
            <w:r w:rsidRPr="006E10DC">
              <w:rPr>
                <w:rFonts w:asciiTheme="majorHAnsi" w:hAnsiTheme="majorHAnsi" w:cstheme="majorHAnsi"/>
                <w:sz w:val="20"/>
                <w:szCs w:val="20"/>
              </w:rPr>
              <w:t>Artist: Wendy Blackwell</w:t>
            </w:r>
          </w:p>
          <w:p w14:paraId="7AFDD982"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Explore Wendy Blackwell</w:t>
            </w:r>
          </w:p>
          <w:p w14:paraId="778E3E4B"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Drawing of different fruits using Wendy as inspiration</w:t>
            </w:r>
          </w:p>
          <w:p w14:paraId="26F8BD02"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Explore different methods of shading</w:t>
            </w:r>
          </w:p>
          <w:p w14:paraId="2F77AFA6"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Explore different uses of colour</w:t>
            </w:r>
          </w:p>
          <w:p w14:paraId="1D9A3671"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Design final piece</w:t>
            </w:r>
          </w:p>
          <w:p w14:paraId="40275D4D"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 xml:space="preserve">Final piece and evaluate. </w:t>
            </w:r>
          </w:p>
          <w:p w14:paraId="41331B0E" w14:textId="77777777" w:rsidR="005B4465" w:rsidRPr="006E10DC" w:rsidRDefault="005B4465" w:rsidP="005B4465">
            <w:pPr>
              <w:rPr>
                <w:rFonts w:asciiTheme="majorHAnsi" w:hAnsiTheme="majorHAnsi" w:cstheme="majorHAnsi"/>
                <w:sz w:val="20"/>
                <w:szCs w:val="20"/>
              </w:rPr>
            </w:pPr>
          </w:p>
          <w:p w14:paraId="60A1B7E2" w14:textId="77777777" w:rsidR="00E16785" w:rsidRPr="006E10DC" w:rsidRDefault="00E16785" w:rsidP="005B4465">
            <w:pPr>
              <w:rPr>
                <w:rFonts w:asciiTheme="majorHAnsi" w:hAnsiTheme="majorHAnsi" w:cstheme="majorHAnsi"/>
                <w:b/>
                <w:sz w:val="20"/>
                <w:szCs w:val="20"/>
              </w:rPr>
            </w:pPr>
          </w:p>
        </w:tc>
        <w:tc>
          <w:tcPr>
            <w:tcW w:w="5556" w:type="dxa"/>
            <w:gridSpan w:val="2"/>
            <w:shd w:val="clear" w:color="auto" w:fill="FFCCFF"/>
          </w:tcPr>
          <w:p w14:paraId="3718441A"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Rock &amp; Roll</w:t>
            </w:r>
          </w:p>
          <w:p w14:paraId="38F95B9C"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 xml:space="preserve">Drawing &amp; Painting, </w:t>
            </w:r>
            <w:r w:rsidRPr="006E10DC">
              <w:rPr>
                <w:rFonts w:asciiTheme="majorHAnsi" w:hAnsiTheme="majorHAnsi" w:cstheme="majorHAnsi"/>
                <w:b/>
                <w:sz w:val="24"/>
                <w:szCs w:val="24"/>
              </w:rPr>
              <w:t>Printing</w:t>
            </w:r>
          </w:p>
          <w:p w14:paraId="513C320F"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Cave painting</w:t>
            </w:r>
          </w:p>
          <w:p w14:paraId="0D5940BE"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Artist</w:t>
            </w:r>
            <w:r w:rsidRPr="006E10DC">
              <w:rPr>
                <w:rFonts w:asciiTheme="majorHAnsi" w:hAnsiTheme="majorHAnsi" w:cstheme="majorHAnsi"/>
                <w:sz w:val="24"/>
                <w:szCs w:val="24"/>
              </w:rPr>
              <w:t>: Eric Hill</w:t>
            </w:r>
            <w:r w:rsidR="005B4465" w:rsidRPr="006E10DC">
              <w:rPr>
                <w:rFonts w:asciiTheme="majorHAnsi" w:hAnsiTheme="majorHAnsi" w:cstheme="majorHAnsi"/>
                <w:sz w:val="24"/>
                <w:szCs w:val="24"/>
              </w:rPr>
              <w:t>,</w:t>
            </w:r>
            <w:r w:rsidRPr="006E10DC">
              <w:rPr>
                <w:rFonts w:asciiTheme="majorHAnsi" w:hAnsiTheme="majorHAnsi" w:cstheme="majorHAnsi"/>
                <w:sz w:val="24"/>
                <w:szCs w:val="24"/>
              </w:rPr>
              <w:t xml:space="preserve"> William Morris</w:t>
            </w:r>
            <w:r w:rsidR="005B4465" w:rsidRPr="006E10DC">
              <w:rPr>
                <w:rFonts w:asciiTheme="majorHAnsi" w:hAnsiTheme="majorHAnsi" w:cstheme="majorHAnsi"/>
                <w:sz w:val="24"/>
                <w:szCs w:val="24"/>
              </w:rPr>
              <w:t xml:space="preserve">, </w:t>
            </w:r>
            <w:r w:rsidRPr="006E10DC">
              <w:rPr>
                <w:rFonts w:asciiTheme="majorHAnsi" w:hAnsiTheme="majorHAnsi" w:cstheme="majorHAnsi"/>
                <w:sz w:val="24"/>
                <w:szCs w:val="24"/>
              </w:rPr>
              <w:t>Robert Hooke (</w:t>
            </w:r>
            <w:r w:rsidR="00C808C2" w:rsidRPr="006E10DC">
              <w:rPr>
                <w:rFonts w:asciiTheme="majorHAnsi" w:hAnsiTheme="majorHAnsi" w:cstheme="majorHAnsi"/>
                <w:sz w:val="24"/>
                <w:szCs w:val="24"/>
              </w:rPr>
              <w:t>palaeontologist</w:t>
            </w:r>
            <w:r w:rsidRPr="006E10DC">
              <w:rPr>
                <w:rFonts w:asciiTheme="majorHAnsi" w:hAnsiTheme="majorHAnsi" w:cstheme="majorHAnsi"/>
                <w:sz w:val="24"/>
                <w:szCs w:val="24"/>
              </w:rPr>
              <w:t>)</w:t>
            </w:r>
          </w:p>
          <w:p w14:paraId="341583F4" w14:textId="77777777" w:rsidR="005B4465" w:rsidRPr="006E10DC" w:rsidRDefault="005B4465" w:rsidP="00D47EB8">
            <w:pPr>
              <w:rPr>
                <w:rFonts w:asciiTheme="majorHAnsi" w:hAnsiTheme="majorHAnsi" w:cstheme="majorHAnsi"/>
                <w:sz w:val="20"/>
                <w:szCs w:val="20"/>
              </w:rPr>
            </w:pPr>
          </w:p>
          <w:p w14:paraId="3873F3B2"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5358B527" w14:textId="77777777" w:rsidR="005B4465" w:rsidRPr="006E10DC" w:rsidRDefault="005B4465" w:rsidP="005B4465">
            <w:pPr>
              <w:tabs>
                <w:tab w:val="left" w:pos="2780"/>
              </w:tabs>
              <w:rPr>
                <w:rFonts w:asciiTheme="majorHAnsi" w:hAnsiTheme="majorHAnsi" w:cstheme="majorHAnsi"/>
                <w:sz w:val="20"/>
                <w:szCs w:val="20"/>
              </w:rPr>
            </w:pPr>
          </w:p>
          <w:p w14:paraId="0D2A6992"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Explore William Morris art in sketch pads</w:t>
            </w:r>
          </w:p>
          <w:p w14:paraId="2F20B5B2"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Draw different types of flowers/birds</w:t>
            </w:r>
          </w:p>
          <w:p w14:paraId="14E73539"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Explore colours that we will use</w:t>
            </w:r>
          </w:p>
          <w:p w14:paraId="04F19118"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Have a go at creating a stencil and practice using them – thinking about two stencils that will match</w:t>
            </w:r>
          </w:p>
          <w:p w14:paraId="425800D6"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Evaluate and change our ideas</w:t>
            </w:r>
          </w:p>
          <w:p w14:paraId="4524F7A5"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 xml:space="preserve">Final piece and evaluate </w:t>
            </w:r>
          </w:p>
          <w:p w14:paraId="363D4FFB" w14:textId="77777777" w:rsidR="005B4465" w:rsidRPr="006E10DC" w:rsidRDefault="005B4465" w:rsidP="005B4465">
            <w:pPr>
              <w:rPr>
                <w:rFonts w:asciiTheme="majorHAnsi" w:hAnsiTheme="majorHAnsi" w:cstheme="majorHAnsi"/>
                <w:sz w:val="20"/>
                <w:szCs w:val="20"/>
                <w:u w:val="single"/>
              </w:rPr>
            </w:pPr>
          </w:p>
          <w:p w14:paraId="69321E42" w14:textId="77777777" w:rsidR="005B4465" w:rsidRPr="006E10DC" w:rsidRDefault="005B4465" w:rsidP="00D47EB8">
            <w:pPr>
              <w:rPr>
                <w:rFonts w:asciiTheme="majorHAnsi" w:hAnsiTheme="majorHAnsi" w:cstheme="majorHAnsi"/>
                <w:sz w:val="20"/>
                <w:szCs w:val="20"/>
                <w:highlight w:val="red"/>
                <w:shd w:val="clear" w:color="auto" w:fill="FFFF00"/>
              </w:rPr>
            </w:pPr>
          </w:p>
          <w:p w14:paraId="42BFAE28" w14:textId="77777777" w:rsidR="00D47EB8" w:rsidRPr="006E10DC" w:rsidRDefault="00D47EB8" w:rsidP="00D47EB8">
            <w:pPr>
              <w:shd w:val="clear" w:color="auto" w:fill="FFCCFF"/>
              <w:rPr>
                <w:rFonts w:asciiTheme="majorHAnsi" w:hAnsiTheme="majorHAnsi" w:cstheme="majorHAnsi"/>
                <w:sz w:val="20"/>
                <w:szCs w:val="20"/>
                <w:shd w:val="clear" w:color="auto" w:fill="FFFF00"/>
              </w:rPr>
            </w:pPr>
          </w:p>
          <w:p w14:paraId="4E8908C0" w14:textId="77777777" w:rsidR="00E16785" w:rsidRPr="006E10DC" w:rsidRDefault="00E16785" w:rsidP="00480B38">
            <w:pPr>
              <w:rPr>
                <w:rFonts w:asciiTheme="majorHAnsi" w:hAnsiTheme="majorHAnsi" w:cstheme="majorHAnsi"/>
                <w:sz w:val="20"/>
                <w:szCs w:val="20"/>
              </w:rPr>
            </w:pPr>
          </w:p>
        </w:tc>
        <w:tc>
          <w:tcPr>
            <w:tcW w:w="4525" w:type="dxa"/>
            <w:gridSpan w:val="3"/>
            <w:shd w:val="clear" w:color="auto" w:fill="FFCCFF"/>
          </w:tcPr>
          <w:p w14:paraId="7A218DE1"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What the Romans Did?</w:t>
            </w:r>
          </w:p>
          <w:p w14:paraId="744CF2A9"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Mosaic</w:t>
            </w:r>
            <w:r w:rsidRPr="006E10DC">
              <w:rPr>
                <w:rFonts w:asciiTheme="majorHAnsi" w:hAnsiTheme="majorHAnsi" w:cstheme="majorHAnsi"/>
                <w:b/>
                <w:sz w:val="24"/>
                <w:szCs w:val="24"/>
              </w:rPr>
              <w:t>,</w:t>
            </w:r>
            <w:r w:rsidRPr="006E10DC">
              <w:rPr>
                <w:rFonts w:asciiTheme="majorHAnsi" w:hAnsiTheme="majorHAnsi" w:cstheme="majorHAnsi"/>
                <w:sz w:val="24"/>
                <w:szCs w:val="24"/>
              </w:rPr>
              <w:t xml:space="preserve"> Drawing &amp; Painting, Digital Art</w:t>
            </w:r>
          </w:p>
          <w:p w14:paraId="47063C66"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Artist:</w:t>
            </w:r>
            <w:r w:rsidRPr="006E10DC">
              <w:rPr>
                <w:rFonts w:asciiTheme="majorHAnsi" w:hAnsiTheme="majorHAnsi" w:cstheme="majorHAnsi"/>
                <w:sz w:val="24"/>
                <w:szCs w:val="24"/>
              </w:rPr>
              <w:t xml:space="preserve"> House of Livia, frescoed wall Work of Contemporary crafts people</w:t>
            </w:r>
          </w:p>
          <w:p w14:paraId="5547EA66" w14:textId="77777777" w:rsidR="00C808C2"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Emma Biggs,  Gaudi</w:t>
            </w:r>
            <w:r w:rsidRPr="006E10DC">
              <w:rPr>
                <w:rFonts w:asciiTheme="majorHAnsi" w:hAnsiTheme="majorHAnsi" w:cstheme="majorHAnsi"/>
                <w:b/>
                <w:sz w:val="24"/>
                <w:szCs w:val="24"/>
              </w:rPr>
              <w:t xml:space="preserve"> </w:t>
            </w:r>
          </w:p>
          <w:p w14:paraId="42F8209F" w14:textId="77777777" w:rsidR="00E16785"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Optional The Iron Man Artist link:</w:t>
            </w:r>
            <w:r w:rsidRPr="006E10DC">
              <w:rPr>
                <w:rFonts w:asciiTheme="majorHAnsi" w:hAnsiTheme="majorHAnsi" w:cstheme="majorHAnsi"/>
                <w:sz w:val="24"/>
                <w:szCs w:val="24"/>
              </w:rPr>
              <w:t xml:space="preserve"> Anthony </w:t>
            </w:r>
            <w:proofErr w:type="spellStart"/>
            <w:r w:rsidR="006E10DC">
              <w:rPr>
                <w:rFonts w:asciiTheme="majorHAnsi" w:hAnsiTheme="majorHAnsi" w:cstheme="majorHAnsi"/>
                <w:sz w:val="24"/>
                <w:szCs w:val="24"/>
              </w:rPr>
              <w:t>Gorm</w:t>
            </w:r>
            <w:r w:rsidR="005B4465" w:rsidRPr="006E10DC">
              <w:rPr>
                <w:rFonts w:asciiTheme="majorHAnsi" w:hAnsiTheme="majorHAnsi" w:cstheme="majorHAnsi"/>
                <w:sz w:val="24"/>
                <w:szCs w:val="24"/>
              </w:rPr>
              <w:t>ley</w:t>
            </w:r>
            <w:proofErr w:type="spellEnd"/>
          </w:p>
          <w:p w14:paraId="44085E3C" w14:textId="77777777" w:rsidR="005B4465" w:rsidRPr="006E10DC" w:rsidRDefault="005B4465" w:rsidP="00D47EB8">
            <w:pPr>
              <w:rPr>
                <w:rFonts w:asciiTheme="majorHAnsi" w:hAnsiTheme="majorHAnsi" w:cstheme="majorHAnsi"/>
                <w:sz w:val="20"/>
                <w:szCs w:val="20"/>
              </w:rPr>
            </w:pPr>
          </w:p>
          <w:p w14:paraId="101401E9"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6A9A0083" w14:textId="77777777" w:rsidR="005B4465" w:rsidRPr="006E10DC" w:rsidRDefault="005B4465" w:rsidP="00D47EB8">
            <w:pPr>
              <w:rPr>
                <w:rFonts w:asciiTheme="majorHAnsi" w:hAnsiTheme="majorHAnsi" w:cstheme="majorHAnsi"/>
                <w:sz w:val="20"/>
                <w:szCs w:val="20"/>
              </w:rPr>
            </w:pPr>
          </w:p>
          <w:p w14:paraId="31129CA0"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Explore Emma Biggs artwork</w:t>
            </w:r>
          </w:p>
          <w:p w14:paraId="320F6358"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Explore Roman artwork</w:t>
            </w:r>
          </w:p>
          <w:p w14:paraId="1362E9CF"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Design our own mosaic design with Roman influences</w:t>
            </w:r>
          </w:p>
          <w:p w14:paraId="54B05E93"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 xml:space="preserve">Practice using different methods to create mosaic </w:t>
            </w:r>
          </w:p>
          <w:p w14:paraId="0D2905F9"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Create mosaic</w:t>
            </w:r>
          </w:p>
          <w:p w14:paraId="79D6C964"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 xml:space="preserve">Evaluate </w:t>
            </w:r>
          </w:p>
          <w:p w14:paraId="3FF8FA6A" w14:textId="77777777" w:rsidR="005B4465" w:rsidRPr="006E10DC" w:rsidRDefault="005B4465" w:rsidP="00D47EB8">
            <w:pPr>
              <w:rPr>
                <w:rFonts w:asciiTheme="majorHAnsi" w:hAnsiTheme="majorHAnsi" w:cstheme="majorHAnsi"/>
                <w:sz w:val="20"/>
                <w:szCs w:val="20"/>
              </w:rPr>
            </w:pPr>
          </w:p>
          <w:p w14:paraId="4DAB7C5D" w14:textId="77777777" w:rsidR="00E16785" w:rsidRPr="006E10DC" w:rsidRDefault="00E16785" w:rsidP="00E16785">
            <w:pPr>
              <w:rPr>
                <w:rFonts w:asciiTheme="majorHAnsi" w:hAnsiTheme="majorHAnsi" w:cstheme="majorHAnsi"/>
                <w:sz w:val="20"/>
                <w:szCs w:val="20"/>
              </w:rPr>
            </w:pPr>
          </w:p>
          <w:p w14:paraId="46CEDD0B" w14:textId="77777777" w:rsidR="00E16785" w:rsidRPr="006E10DC" w:rsidRDefault="00E16785" w:rsidP="00480B38">
            <w:pPr>
              <w:rPr>
                <w:rFonts w:asciiTheme="majorHAnsi" w:hAnsiTheme="majorHAnsi" w:cstheme="majorHAnsi"/>
                <w:sz w:val="20"/>
                <w:szCs w:val="20"/>
              </w:rPr>
            </w:pPr>
            <w:r w:rsidRPr="006E10DC">
              <w:rPr>
                <w:rFonts w:asciiTheme="majorHAnsi" w:hAnsiTheme="majorHAnsi" w:cstheme="majorHAnsi"/>
                <w:sz w:val="20"/>
                <w:szCs w:val="20"/>
              </w:rPr>
              <w:t xml:space="preserve"> </w:t>
            </w:r>
          </w:p>
        </w:tc>
      </w:tr>
      <w:tr w:rsidR="00E16785" w:rsidRPr="006E10DC" w14:paraId="71D1CDC0" w14:textId="77777777" w:rsidTr="006E10DC">
        <w:tc>
          <w:tcPr>
            <w:tcW w:w="1532" w:type="dxa"/>
            <w:shd w:val="clear" w:color="auto" w:fill="00B0F0"/>
          </w:tcPr>
          <w:p w14:paraId="498C5AAD"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t>Y4</w:t>
            </w:r>
          </w:p>
        </w:tc>
        <w:tc>
          <w:tcPr>
            <w:tcW w:w="3990" w:type="dxa"/>
            <w:gridSpan w:val="2"/>
            <w:shd w:val="clear" w:color="auto" w:fill="FFCCFF"/>
          </w:tcPr>
          <w:p w14:paraId="287F6BCD" w14:textId="77777777" w:rsidR="00D47EB8" w:rsidRPr="00583D75" w:rsidRDefault="00D47EB8" w:rsidP="00D47EB8">
            <w:pPr>
              <w:rPr>
                <w:rFonts w:asciiTheme="majorHAnsi" w:hAnsiTheme="majorHAnsi" w:cstheme="majorHAnsi"/>
                <w:b/>
                <w:sz w:val="24"/>
                <w:szCs w:val="24"/>
                <w:u w:val="single"/>
              </w:rPr>
            </w:pPr>
            <w:r w:rsidRPr="00583D75">
              <w:rPr>
                <w:rFonts w:asciiTheme="majorHAnsi" w:hAnsiTheme="majorHAnsi" w:cstheme="majorHAnsi"/>
                <w:b/>
                <w:sz w:val="24"/>
                <w:szCs w:val="24"/>
                <w:u w:val="single"/>
              </w:rPr>
              <w:t>The Great Plague</w:t>
            </w:r>
          </w:p>
          <w:p w14:paraId="3B575FDB" w14:textId="77777777" w:rsidR="00D47EB8" w:rsidRPr="00583D75" w:rsidRDefault="00D47EB8" w:rsidP="00D47EB8">
            <w:pPr>
              <w:rPr>
                <w:rFonts w:asciiTheme="majorHAnsi" w:hAnsiTheme="majorHAnsi" w:cstheme="majorHAnsi"/>
                <w:b/>
                <w:sz w:val="24"/>
                <w:szCs w:val="24"/>
              </w:rPr>
            </w:pPr>
            <w:r w:rsidRPr="00583D75">
              <w:rPr>
                <w:rFonts w:asciiTheme="majorHAnsi" w:hAnsiTheme="majorHAnsi" w:cstheme="majorHAnsi"/>
                <w:sz w:val="24"/>
                <w:szCs w:val="24"/>
              </w:rPr>
              <w:t xml:space="preserve">Drawing , Painting and </w:t>
            </w:r>
            <w:r w:rsidRPr="00583D75">
              <w:rPr>
                <w:rFonts w:asciiTheme="majorHAnsi" w:hAnsiTheme="majorHAnsi" w:cstheme="majorHAnsi"/>
                <w:b/>
                <w:sz w:val="24"/>
                <w:szCs w:val="24"/>
              </w:rPr>
              <w:t>Printing</w:t>
            </w:r>
          </w:p>
          <w:p w14:paraId="220519DF" w14:textId="77777777" w:rsidR="00D47EB8" w:rsidRPr="00583D75" w:rsidRDefault="00D47EB8" w:rsidP="00D47EB8">
            <w:pPr>
              <w:rPr>
                <w:rFonts w:asciiTheme="majorHAnsi" w:hAnsiTheme="majorHAnsi" w:cstheme="majorHAnsi"/>
                <w:sz w:val="24"/>
                <w:szCs w:val="24"/>
              </w:rPr>
            </w:pPr>
            <w:r w:rsidRPr="00583D75">
              <w:rPr>
                <w:rFonts w:asciiTheme="majorHAnsi" w:hAnsiTheme="majorHAnsi" w:cstheme="majorHAnsi"/>
                <w:sz w:val="24"/>
                <w:szCs w:val="24"/>
              </w:rPr>
              <w:t xml:space="preserve">Jacobean </w:t>
            </w:r>
          </w:p>
          <w:p w14:paraId="38BE342A" w14:textId="77777777" w:rsidR="00D47EB8" w:rsidRDefault="00D47EB8" w:rsidP="00583D75">
            <w:r w:rsidRPr="00583D75">
              <w:rPr>
                <w:b/>
              </w:rPr>
              <w:t>Artists:</w:t>
            </w:r>
            <w:r w:rsidRPr="00583D75">
              <w:t xml:space="preserve"> Damien </w:t>
            </w:r>
            <w:r w:rsidR="005B4465" w:rsidRPr="00583D75">
              <w:t>Hurst</w:t>
            </w:r>
            <w:r w:rsidRPr="00583D75">
              <w:t xml:space="preserve"> and Escher</w:t>
            </w:r>
          </w:p>
          <w:p w14:paraId="73E3F2EA" w14:textId="77777777" w:rsidR="00877D13" w:rsidRDefault="00877D13" w:rsidP="00583D75"/>
          <w:p w14:paraId="0AEAFC0A" w14:textId="77777777" w:rsidR="00877D13" w:rsidRDefault="006C2374" w:rsidP="00D745BB">
            <w:pPr>
              <w:pStyle w:val="ListParagraph"/>
              <w:numPr>
                <w:ilvl w:val="0"/>
                <w:numId w:val="13"/>
              </w:numPr>
            </w:pPr>
            <w:r>
              <w:t xml:space="preserve"> Shapes-sketching of s</w:t>
            </w:r>
            <w:r w:rsidR="00877D13">
              <w:t>hapes</w:t>
            </w:r>
          </w:p>
          <w:p w14:paraId="73D3B703" w14:textId="77777777" w:rsidR="00877D13" w:rsidRDefault="006C2374" w:rsidP="00D745BB">
            <w:pPr>
              <w:pStyle w:val="ListParagraph"/>
              <w:numPr>
                <w:ilvl w:val="0"/>
                <w:numId w:val="13"/>
              </w:numPr>
            </w:pPr>
            <w:r>
              <w:lastRenderedPageBreak/>
              <w:t>Tint</w:t>
            </w:r>
            <w:r w:rsidR="00877D13">
              <w:t xml:space="preserve"> and tones/shading (us</w:t>
            </w:r>
            <w:r>
              <w:t>i</w:t>
            </w:r>
            <w:r w:rsidR="00877D13">
              <w:t>ng different grades of pencil)</w:t>
            </w:r>
          </w:p>
          <w:p w14:paraId="1C20F4D0" w14:textId="77777777" w:rsidR="00877D13" w:rsidRDefault="00877D13" w:rsidP="00D745BB">
            <w:pPr>
              <w:pStyle w:val="ListParagraph"/>
              <w:numPr>
                <w:ilvl w:val="0"/>
                <w:numId w:val="13"/>
              </w:numPr>
            </w:pPr>
            <w:r>
              <w:t>Gather lesson – evaluating the work of other artists</w:t>
            </w:r>
          </w:p>
          <w:p w14:paraId="375C99D1" w14:textId="77777777" w:rsidR="00877D13" w:rsidRDefault="006C2374" w:rsidP="00D745BB">
            <w:pPr>
              <w:pStyle w:val="ListParagraph"/>
              <w:numPr>
                <w:ilvl w:val="0"/>
                <w:numId w:val="13"/>
              </w:numPr>
            </w:pPr>
            <w:r>
              <w:t>P</w:t>
            </w:r>
            <w:r w:rsidR="00877D13">
              <w:t>ractice piece</w:t>
            </w:r>
          </w:p>
          <w:p w14:paraId="7685C0FD" w14:textId="77777777" w:rsidR="00877D13" w:rsidRDefault="006C2374" w:rsidP="00D745BB">
            <w:pPr>
              <w:pStyle w:val="ListParagraph"/>
              <w:numPr>
                <w:ilvl w:val="0"/>
                <w:numId w:val="13"/>
              </w:numPr>
            </w:pPr>
            <w:r>
              <w:t>F</w:t>
            </w:r>
            <w:r w:rsidR="00877D13">
              <w:t>inal piece</w:t>
            </w:r>
          </w:p>
          <w:p w14:paraId="0449907E" w14:textId="77777777" w:rsidR="00877D13" w:rsidRPr="00583D75" w:rsidRDefault="006C2374" w:rsidP="00D745BB">
            <w:pPr>
              <w:pStyle w:val="ListParagraph"/>
              <w:numPr>
                <w:ilvl w:val="0"/>
                <w:numId w:val="13"/>
              </w:numPr>
            </w:pPr>
            <w:r>
              <w:t>E</w:t>
            </w:r>
            <w:r w:rsidR="00877D13">
              <w:t>valuation lesson</w:t>
            </w:r>
          </w:p>
        </w:tc>
        <w:tc>
          <w:tcPr>
            <w:tcW w:w="5556" w:type="dxa"/>
            <w:gridSpan w:val="2"/>
            <w:shd w:val="clear" w:color="auto" w:fill="FFCCFF"/>
          </w:tcPr>
          <w:p w14:paraId="1538D884" w14:textId="77777777" w:rsidR="00C808C2" w:rsidRPr="00583D75" w:rsidRDefault="00C808C2" w:rsidP="00C808C2">
            <w:pPr>
              <w:rPr>
                <w:rFonts w:asciiTheme="majorHAnsi" w:hAnsiTheme="majorHAnsi" w:cstheme="majorHAnsi"/>
                <w:b/>
                <w:sz w:val="24"/>
                <w:szCs w:val="24"/>
                <w:u w:val="single"/>
              </w:rPr>
            </w:pPr>
            <w:r w:rsidRPr="00583D75">
              <w:rPr>
                <w:rFonts w:asciiTheme="majorHAnsi" w:hAnsiTheme="majorHAnsi" w:cstheme="majorHAnsi"/>
                <w:b/>
                <w:sz w:val="24"/>
                <w:szCs w:val="24"/>
                <w:u w:val="single"/>
              </w:rPr>
              <w:lastRenderedPageBreak/>
              <w:t>The Art of Food</w:t>
            </w:r>
          </w:p>
          <w:p w14:paraId="40D6EFE8"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 xml:space="preserve">Drawing &amp; Painting, </w:t>
            </w:r>
            <w:r w:rsidRPr="00583D75">
              <w:rPr>
                <w:rFonts w:asciiTheme="majorHAnsi" w:hAnsiTheme="majorHAnsi" w:cstheme="majorHAnsi"/>
                <w:b/>
                <w:sz w:val="24"/>
                <w:szCs w:val="24"/>
              </w:rPr>
              <w:t>3D sculpture</w:t>
            </w:r>
          </w:p>
          <w:p w14:paraId="10BE7AB7" w14:textId="77777777" w:rsidR="00E16785" w:rsidRDefault="00C808C2" w:rsidP="00583D75">
            <w:pPr>
              <w:rPr>
                <w:rFonts w:asciiTheme="majorHAnsi" w:hAnsiTheme="majorHAnsi" w:cstheme="majorHAnsi"/>
                <w:sz w:val="24"/>
                <w:szCs w:val="24"/>
              </w:rPr>
            </w:pPr>
            <w:r w:rsidRPr="00583D75">
              <w:rPr>
                <w:rFonts w:asciiTheme="majorHAnsi" w:hAnsiTheme="majorHAnsi" w:cstheme="majorHAnsi"/>
                <w:b/>
                <w:sz w:val="24"/>
                <w:szCs w:val="24"/>
              </w:rPr>
              <w:t>Artist:</w:t>
            </w:r>
            <w:r w:rsidRPr="00583D75">
              <w:rPr>
                <w:rFonts w:asciiTheme="majorHAnsi" w:hAnsiTheme="majorHAnsi" w:cstheme="majorHAnsi"/>
                <w:sz w:val="24"/>
                <w:szCs w:val="24"/>
              </w:rPr>
              <w:t xml:space="preserve"> Renoirs onions or Cezanne’s apples</w:t>
            </w:r>
          </w:p>
          <w:p w14:paraId="76767360" w14:textId="77777777" w:rsidR="006C2374" w:rsidRDefault="006C2374" w:rsidP="00583D75">
            <w:pPr>
              <w:rPr>
                <w:rFonts w:asciiTheme="majorHAnsi" w:hAnsiTheme="majorHAnsi" w:cstheme="majorHAnsi"/>
                <w:sz w:val="24"/>
                <w:szCs w:val="24"/>
              </w:rPr>
            </w:pPr>
          </w:p>
          <w:p w14:paraId="39353338" w14:textId="77777777" w:rsidR="006C2374" w:rsidRDefault="006C2374" w:rsidP="00D745BB">
            <w:pPr>
              <w:pStyle w:val="ListParagraph"/>
              <w:numPr>
                <w:ilvl w:val="0"/>
                <w:numId w:val="14"/>
              </w:numPr>
            </w:pPr>
            <w:r>
              <w:t>Gather lesson – evaluating the work of Paul Cezanne</w:t>
            </w:r>
          </w:p>
          <w:p w14:paraId="48FAC33C" w14:textId="77777777" w:rsidR="006C2374" w:rsidRDefault="006C2374" w:rsidP="00D745BB">
            <w:pPr>
              <w:pStyle w:val="ListParagraph"/>
              <w:numPr>
                <w:ilvl w:val="0"/>
                <w:numId w:val="14"/>
              </w:numPr>
            </w:pPr>
            <w:r>
              <w:lastRenderedPageBreak/>
              <w:t>Shading techniques</w:t>
            </w:r>
          </w:p>
          <w:p w14:paraId="5720B11C" w14:textId="77777777" w:rsidR="006C2374" w:rsidRDefault="006C2374" w:rsidP="00D745BB">
            <w:pPr>
              <w:pStyle w:val="ListParagraph"/>
              <w:numPr>
                <w:ilvl w:val="0"/>
                <w:numId w:val="14"/>
              </w:numPr>
            </w:pPr>
            <w:r>
              <w:t>Composition/practice practice piece</w:t>
            </w:r>
          </w:p>
          <w:p w14:paraId="1C37509F" w14:textId="77777777" w:rsidR="006C2374" w:rsidRDefault="006C2374" w:rsidP="00D745BB">
            <w:pPr>
              <w:pStyle w:val="ListParagraph"/>
              <w:numPr>
                <w:ilvl w:val="0"/>
                <w:numId w:val="14"/>
              </w:numPr>
            </w:pPr>
            <w:r>
              <w:t>Colour mixing</w:t>
            </w:r>
          </w:p>
          <w:p w14:paraId="111CA840" w14:textId="77777777" w:rsidR="006C2374" w:rsidRDefault="006C2374" w:rsidP="00D745BB">
            <w:pPr>
              <w:pStyle w:val="ListParagraph"/>
              <w:numPr>
                <w:ilvl w:val="0"/>
                <w:numId w:val="14"/>
              </w:numPr>
            </w:pPr>
            <w:r>
              <w:t>Final piece</w:t>
            </w:r>
          </w:p>
          <w:p w14:paraId="136F537A" w14:textId="77777777" w:rsidR="006C2374" w:rsidRPr="006C2374" w:rsidRDefault="006C2374" w:rsidP="00D745BB">
            <w:pPr>
              <w:pStyle w:val="ListParagraph"/>
              <w:numPr>
                <w:ilvl w:val="0"/>
                <w:numId w:val="14"/>
              </w:numPr>
              <w:rPr>
                <w:rFonts w:asciiTheme="majorHAnsi" w:hAnsiTheme="majorHAnsi" w:cstheme="majorHAnsi"/>
                <w:b/>
                <w:sz w:val="24"/>
                <w:szCs w:val="24"/>
              </w:rPr>
            </w:pPr>
            <w:r>
              <w:t>evaluation lesson</w:t>
            </w:r>
          </w:p>
        </w:tc>
        <w:tc>
          <w:tcPr>
            <w:tcW w:w="4525" w:type="dxa"/>
            <w:gridSpan w:val="3"/>
            <w:shd w:val="clear" w:color="auto" w:fill="FFCCFF"/>
          </w:tcPr>
          <w:p w14:paraId="30E239F3" w14:textId="77777777" w:rsidR="00E16785" w:rsidRPr="00583D75" w:rsidRDefault="00E16785" w:rsidP="00480B38">
            <w:pPr>
              <w:rPr>
                <w:rFonts w:asciiTheme="majorHAnsi" w:hAnsiTheme="majorHAnsi" w:cstheme="majorHAnsi"/>
                <w:b/>
                <w:sz w:val="24"/>
                <w:szCs w:val="24"/>
                <w:u w:val="single"/>
              </w:rPr>
            </w:pPr>
            <w:r w:rsidRPr="00583D75">
              <w:rPr>
                <w:rFonts w:asciiTheme="majorHAnsi" w:hAnsiTheme="majorHAnsi" w:cstheme="majorHAnsi"/>
                <w:b/>
                <w:sz w:val="24"/>
                <w:szCs w:val="24"/>
                <w:u w:val="single"/>
              </w:rPr>
              <w:lastRenderedPageBreak/>
              <w:t xml:space="preserve">Water, Water Everywhere </w:t>
            </w:r>
          </w:p>
          <w:p w14:paraId="71D5F5D1"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Painting, drawing (seascape- painting with texture)</w:t>
            </w:r>
          </w:p>
          <w:p w14:paraId="38444B43" w14:textId="77777777" w:rsidR="006C2374" w:rsidRDefault="00C808C2" w:rsidP="00583D75">
            <w:pPr>
              <w:rPr>
                <w:rFonts w:asciiTheme="majorHAnsi" w:hAnsiTheme="majorHAnsi" w:cstheme="majorHAnsi"/>
                <w:sz w:val="24"/>
                <w:szCs w:val="24"/>
              </w:rPr>
            </w:pPr>
            <w:r w:rsidRPr="00583D75">
              <w:rPr>
                <w:rFonts w:asciiTheme="majorHAnsi" w:hAnsiTheme="majorHAnsi" w:cstheme="majorHAnsi"/>
                <w:b/>
                <w:sz w:val="24"/>
                <w:szCs w:val="24"/>
              </w:rPr>
              <w:t>Artist:</w:t>
            </w:r>
            <w:r w:rsidRPr="00583D75">
              <w:rPr>
                <w:rFonts w:asciiTheme="majorHAnsi" w:hAnsiTheme="majorHAnsi" w:cstheme="majorHAnsi"/>
                <w:sz w:val="24"/>
                <w:szCs w:val="24"/>
              </w:rPr>
              <w:t xml:space="preserve"> Hokusai, Monet</w:t>
            </w:r>
          </w:p>
          <w:p w14:paraId="2F081864" w14:textId="77777777" w:rsidR="00E16785" w:rsidRPr="006C2374" w:rsidRDefault="00C808C2" w:rsidP="00583D75">
            <w:pPr>
              <w:rPr>
                <w:rFonts w:asciiTheme="majorHAnsi" w:hAnsiTheme="majorHAnsi" w:cstheme="majorHAnsi"/>
                <w:sz w:val="24"/>
                <w:szCs w:val="24"/>
              </w:rPr>
            </w:pPr>
            <w:r w:rsidRPr="006C2374">
              <w:rPr>
                <w:rFonts w:asciiTheme="majorHAnsi" w:hAnsiTheme="majorHAnsi" w:cstheme="majorHAnsi"/>
                <w:sz w:val="24"/>
                <w:szCs w:val="24"/>
              </w:rPr>
              <w:t>Visit to Lady Lever Gallery</w:t>
            </w:r>
          </w:p>
          <w:p w14:paraId="649C8001"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 xml:space="preserve">WOW Lady Lever Art gallery </w:t>
            </w:r>
          </w:p>
          <w:p w14:paraId="62E791BC"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lastRenderedPageBreak/>
              <w:t xml:space="preserve">Gather Lesson – evaluate work of </w:t>
            </w:r>
            <w:proofErr w:type="spellStart"/>
            <w:r w:rsidRPr="006C2374">
              <w:rPr>
                <w:rFonts w:asciiTheme="majorHAnsi" w:hAnsiTheme="majorHAnsi" w:cstheme="majorHAnsi"/>
                <w:sz w:val="20"/>
                <w:szCs w:val="20"/>
              </w:rPr>
              <w:t>Hokussai</w:t>
            </w:r>
            <w:proofErr w:type="spellEnd"/>
            <w:r w:rsidRPr="006C2374">
              <w:rPr>
                <w:rFonts w:asciiTheme="majorHAnsi" w:hAnsiTheme="majorHAnsi" w:cstheme="majorHAnsi"/>
                <w:sz w:val="20"/>
                <w:szCs w:val="20"/>
              </w:rPr>
              <w:t xml:space="preserve"> , Monet and Constable</w:t>
            </w:r>
          </w:p>
          <w:p w14:paraId="68CEBE4C"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Observational drawings using photography of dramatic water images such as waterfalls, floods, waves and or droplets. Use whole composition to zoom in on an area of water</w:t>
            </w:r>
          </w:p>
          <w:p w14:paraId="5E67641E"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3D effects- through techniques such as smudging and Charcoal and chalk, mod Rock , collage</w:t>
            </w:r>
          </w:p>
          <w:p w14:paraId="3F78AC10"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Practice Piece</w:t>
            </w:r>
          </w:p>
          <w:p w14:paraId="136DC180"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Final Piece</w:t>
            </w:r>
          </w:p>
          <w:p w14:paraId="74A4FD40" w14:textId="77777777" w:rsidR="006C2374" w:rsidRPr="006C2374" w:rsidRDefault="006C2374" w:rsidP="00D745BB">
            <w:pPr>
              <w:pStyle w:val="ListParagraph"/>
              <w:numPr>
                <w:ilvl w:val="0"/>
                <w:numId w:val="15"/>
              </w:numPr>
              <w:rPr>
                <w:rFonts w:asciiTheme="majorHAnsi" w:hAnsiTheme="majorHAnsi" w:cstheme="majorHAnsi"/>
                <w:sz w:val="24"/>
                <w:szCs w:val="24"/>
              </w:rPr>
            </w:pPr>
            <w:r w:rsidRPr="006C2374">
              <w:rPr>
                <w:rFonts w:asciiTheme="majorHAnsi" w:hAnsiTheme="majorHAnsi" w:cstheme="majorHAnsi"/>
                <w:sz w:val="20"/>
                <w:szCs w:val="20"/>
              </w:rPr>
              <w:t>Evaluation</w:t>
            </w:r>
          </w:p>
          <w:p w14:paraId="78947177" w14:textId="77777777" w:rsidR="006C2374" w:rsidRPr="00583D75" w:rsidRDefault="006C2374" w:rsidP="00583D75">
            <w:pPr>
              <w:rPr>
                <w:rFonts w:asciiTheme="majorHAnsi" w:hAnsiTheme="majorHAnsi" w:cstheme="majorHAnsi"/>
                <w:sz w:val="24"/>
                <w:szCs w:val="24"/>
              </w:rPr>
            </w:pPr>
          </w:p>
        </w:tc>
      </w:tr>
      <w:tr w:rsidR="00C808C2" w:rsidRPr="006E10DC" w14:paraId="37097578" w14:textId="77777777" w:rsidTr="006E10DC">
        <w:trPr>
          <w:trHeight w:val="2302"/>
        </w:trPr>
        <w:tc>
          <w:tcPr>
            <w:tcW w:w="1532" w:type="dxa"/>
            <w:shd w:val="clear" w:color="auto" w:fill="7030A0"/>
          </w:tcPr>
          <w:p w14:paraId="18CF31C5" w14:textId="77777777" w:rsidR="00C808C2" w:rsidRPr="006E10DC" w:rsidRDefault="00C808C2" w:rsidP="00C808C2">
            <w:pPr>
              <w:rPr>
                <w:rFonts w:asciiTheme="majorHAnsi" w:hAnsiTheme="majorHAnsi" w:cstheme="majorHAnsi"/>
                <w:sz w:val="20"/>
                <w:szCs w:val="20"/>
              </w:rPr>
            </w:pPr>
            <w:r w:rsidRPr="006E10DC">
              <w:rPr>
                <w:rFonts w:asciiTheme="majorHAnsi" w:hAnsiTheme="majorHAnsi" w:cstheme="majorHAnsi"/>
                <w:sz w:val="20"/>
                <w:szCs w:val="20"/>
              </w:rPr>
              <w:lastRenderedPageBreak/>
              <w:t>Y 5</w:t>
            </w:r>
          </w:p>
        </w:tc>
        <w:tc>
          <w:tcPr>
            <w:tcW w:w="3990" w:type="dxa"/>
            <w:gridSpan w:val="2"/>
            <w:shd w:val="clear" w:color="auto" w:fill="FFCCFF"/>
          </w:tcPr>
          <w:p w14:paraId="5FB4FF26" w14:textId="77777777" w:rsidR="00C808C2" w:rsidRPr="00583D75" w:rsidRDefault="00C808C2" w:rsidP="00C808C2">
            <w:pPr>
              <w:rPr>
                <w:rFonts w:asciiTheme="majorHAnsi" w:hAnsiTheme="majorHAnsi" w:cstheme="majorHAnsi"/>
                <w:b/>
                <w:sz w:val="24"/>
                <w:szCs w:val="24"/>
                <w:u w:val="single"/>
              </w:rPr>
            </w:pPr>
            <w:r w:rsidRPr="00583D75">
              <w:rPr>
                <w:rFonts w:asciiTheme="majorHAnsi" w:hAnsiTheme="majorHAnsi" w:cstheme="majorHAnsi"/>
                <w:b/>
                <w:sz w:val="24"/>
                <w:szCs w:val="24"/>
                <w:u w:val="single"/>
              </w:rPr>
              <w:t>Earthlings</w:t>
            </w:r>
          </w:p>
          <w:p w14:paraId="3DAD3191"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Art – Drawing/Painting/ Digital Art</w:t>
            </w:r>
          </w:p>
          <w:p w14:paraId="38535C92" w14:textId="77777777" w:rsidR="00C808C2" w:rsidRPr="00583D75" w:rsidRDefault="00C808C2" w:rsidP="00C808C2">
            <w:pPr>
              <w:rPr>
                <w:rFonts w:asciiTheme="majorHAnsi" w:hAnsiTheme="majorHAnsi" w:cstheme="majorHAnsi"/>
                <w:sz w:val="24"/>
                <w:szCs w:val="24"/>
              </w:rPr>
            </w:pPr>
            <w:proofErr w:type="spellStart"/>
            <w:r w:rsidRPr="00583D75">
              <w:rPr>
                <w:rFonts w:asciiTheme="majorHAnsi" w:hAnsiTheme="majorHAnsi" w:cstheme="majorHAnsi"/>
                <w:b/>
                <w:sz w:val="24"/>
                <w:szCs w:val="24"/>
              </w:rPr>
              <w:t>Oucome</w:t>
            </w:r>
            <w:proofErr w:type="spellEnd"/>
            <w:r w:rsidRPr="00583D75">
              <w:rPr>
                <w:rFonts w:asciiTheme="majorHAnsi" w:hAnsiTheme="majorHAnsi" w:cstheme="majorHAnsi"/>
                <w:b/>
                <w:sz w:val="24"/>
                <w:szCs w:val="24"/>
              </w:rPr>
              <w:t>:</w:t>
            </w:r>
            <w:r w:rsidRPr="00583D75">
              <w:rPr>
                <w:rFonts w:asciiTheme="majorHAnsi" w:hAnsiTheme="majorHAnsi" w:cstheme="majorHAnsi"/>
                <w:sz w:val="24"/>
                <w:szCs w:val="24"/>
              </w:rPr>
              <w:t xml:space="preserve"> abstr</w:t>
            </w:r>
            <w:r w:rsidR="006E10DC" w:rsidRPr="00583D75">
              <w:rPr>
                <w:rFonts w:asciiTheme="majorHAnsi" w:hAnsiTheme="majorHAnsi" w:cstheme="majorHAnsi"/>
                <w:sz w:val="24"/>
                <w:szCs w:val="24"/>
              </w:rPr>
              <w:t xml:space="preserve">act painting planet surface </w:t>
            </w:r>
            <w:proofErr w:type="spellStart"/>
            <w:r w:rsidR="006E10DC" w:rsidRPr="00583D75">
              <w:rPr>
                <w:rFonts w:asciiTheme="majorHAnsi" w:hAnsiTheme="majorHAnsi" w:cstheme="majorHAnsi"/>
                <w:sz w:val="24"/>
                <w:szCs w:val="24"/>
              </w:rPr>
              <w:t>inc</w:t>
            </w:r>
            <w:proofErr w:type="spellEnd"/>
            <w:r w:rsidRPr="00583D75">
              <w:rPr>
                <w:rFonts w:asciiTheme="majorHAnsi" w:hAnsiTheme="majorHAnsi" w:cstheme="majorHAnsi"/>
                <w:sz w:val="24"/>
                <w:szCs w:val="24"/>
              </w:rPr>
              <w:t xml:space="preserve"> textures.</w:t>
            </w:r>
          </w:p>
          <w:p w14:paraId="71131F28" w14:textId="77777777" w:rsidR="00C808C2"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Artists:</w:t>
            </w:r>
            <w:r w:rsidRPr="00583D75">
              <w:rPr>
                <w:rFonts w:asciiTheme="majorHAnsi" w:hAnsiTheme="majorHAnsi" w:cstheme="majorHAnsi"/>
                <w:sz w:val="24"/>
                <w:szCs w:val="24"/>
              </w:rPr>
              <w:t xml:space="preserve"> Jackson Pollock, </w:t>
            </w:r>
            <w:proofErr w:type="spellStart"/>
            <w:r w:rsidRPr="00583D75">
              <w:rPr>
                <w:rFonts w:asciiTheme="majorHAnsi" w:hAnsiTheme="majorHAnsi" w:cstheme="majorHAnsi"/>
                <w:sz w:val="24"/>
                <w:szCs w:val="24"/>
              </w:rPr>
              <w:t>Kadinsky</w:t>
            </w:r>
            <w:proofErr w:type="spellEnd"/>
            <w:r w:rsidRPr="00583D75">
              <w:rPr>
                <w:rFonts w:asciiTheme="majorHAnsi" w:hAnsiTheme="majorHAnsi" w:cstheme="majorHAnsi"/>
                <w:sz w:val="24"/>
                <w:szCs w:val="24"/>
              </w:rPr>
              <w:t>, Miro and Rothko</w:t>
            </w:r>
          </w:p>
          <w:p w14:paraId="059F44BC" w14:textId="77777777" w:rsidR="006C2374" w:rsidRPr="006C2374" w:rsidRDefault="006C2374" w:rsidP="00C808C2">
            <w:pPr>
              <w:rPr>
                <w:rFonts w:asciiTheme="majorHAnsi" w:hAnsiTheme="majorHAnsi" w:cstheme="majorHAnsi"/>
                <w:b/>
                <w:sz w:val="24"/>
                <w:szCs w:val="24"/>
                <w:u w:val="single"/>
              </w:rPr>
            </w:pPr>
            <w:r w:rsidRPr="006C2374">
              <w:rPr>
                <w:rFonts w:asciiTheme="majorHAnsi" w:hAnsiTheme="majorHAnsi" w:cstheme="majorHAnsi"/>
                <w:b/>
                <w:sz w:val="24"/>
                <w:szCs w:val="24"/>
                <w:u w:val="single"/>
              </w:rPr>
              <w:t>Outline of Lessons</w:t>
            </w:r>
          </w:p>
          <w:p w14:paraId="4A1C95DF" w14:textId="77777777" w:rsidR="006C2374" w:rsidRDefault="006C2374" w:rsidP="00C808C2">
            <w:pPr>
              <w:rPr>
                <w:rFonts w:asciiTheme="majorHAnsi" w:hAnsiTheme="majorHAnsi" w:cstheme="majorHAnsi"/>
                <w:sz w:val="24"/>
                <w:szCs w:val="24"/>
              </w:rPr>
            </w:pPr>
          </w:p>
          <w:p w14:paraId="45AE60FB"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 xml:space="preserve">Research Lucien </w:t>
            </w:r>
            <w:proofErr w:type="spellStart"/>
            <w:r w:rsidRPr="006C2374">
              <w:rPr>
                <w:rFonts w:asciiTheme="majorHAnsi" w:hAnsiTheme="majorHAnsi" w:cstheme="majorHAnsi"/>
                <w:sz w:val="20"/>
                <w:szCs w:val="20"/>
              </w:rPr>
              <w:t>Rudaux</w:t>
            </w:r>
            <w:proofErr w:type="spellEnd"/>
            <w:r w:rsidRPr="006C2374">
              <w:rPr>
                <w:rFonts w:asciiTheme="majorHAnsi" w:hAnsiTheme="majorHAnsi" w:cstheme="majorHAnsi"/>
                <w:sz w:val="20"/>
                <w:szCs w:val="20"/>
              </w:rPr>
              <w:t xml:space="preserve"> and his observations and space</w:t>
            </w:r>
            <w:r>
              <w:rPr>
                <w:rFonts w:asciiTheme="majorHAnsi" w:hAnsiTheme="majorHAnsi" w:cstheme="majorHAnsi"/>
                <w:sz w:val="20"/>
                <w:szCs w:val="20"/>
              </w:rPr>
              <w:t xml:space="preserve"> </w:t>
            </w:r>
            <w:r w:rsidRPr="006C2374">
              <w:rPr>
                <w:rFonts w:asciiTheme="majorHAnsi" w:hAnsiTheme="majorHAnsi" w:cstheme="majorHAnsi"/>
                <w:sz w:val="20"/>
                <w:szCs w:val="20"/>
              </w:rPr>
              <w:t>painting</w:t>
            </w:r>
          </w:p>
          <w:p w14:paraId="4DCB5646"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Experiment with colour mixing to create different shades of colour inspired by Rothko</w:t>
            </w:r>
          </w:p>
          <w:p w14:paraId="0CB99426" w14:textId="77777777" w:rsidR="006C2374" w:rsidRPr="006C2374" w:rsidRDefault="006C2374" w:rsidP="00D745BB">
            <w:pPr>
              <w:pStyle w:val="ListParagraph"/>
              <w:numPr>
                <w:ilvl w:val="0"/>
                <w:numId w:val="16"/>
              </w:numPr>
              <w:rPr>
                <w:rFonts w:asciiTheme="majorHAnsi" w:hAnsiTheme="majorHAnsi" w:cstheme="majorHAnsi"/>
                <w:sz w:val="20"/>
                <w:szCs w:val="20"/>
              </w:rPr>
            </w:pPr>
            <w:r>
              <w:rPr>
                <w:rFonts w:asciiTheme="majorHAnsi" w:hAnsiTheme="majorHAnsi" w:cstheme="majorHAnsi"/>
                <w:sz w:val="20"/>
                <w:szCs w:val="20"/>
              </w:rPr>
              <w:t>Exper</w:t>
            </w:r>
            <w:r w:rsidRPr="006C2374">
              <w:rPr>
                <w:rFonts w:asciiTheme="majorHAnsi" w:hAnsiTheme="majorHAnsi" w:cstheme="majorHAnsi"/>
                <w:sz w:val="20"/>
                <w:szCs w:val="20"/>
              </w:rPr>
              <w:t>iment with different paint application and patterns inspired by Jackson Pollock</w:t>
            </w:r>
          </w:p>
          <w:p w14:paraId="46752BAE" w14:textId="77777777" w:rsidR="006C2374" w:rsidRPr="006C2374" w:rsidRDefault="006C2374" w:rsidP="00D745BB">
            <w:pPr>
              <w:pStyle w:val="ListParagraph"/>
              <w:numPr>
                <w:ilvl w:val="0"/>
                <w:numId w:val="16"/>
              </w:numPr>
              <w:rPr>
                <w:rFonts w:asciiTheme="majorHAnsi" w:hAnsiTheme="majorHAnsi" w:cstheme="majorHAnsi"/>
                <w:sz w:val="20"/>
                <w:szCs w:val="20"/>
              </w:rPr>
            </w:pPr>
            <w:r>
              <w:rPr>
                <w:rFonts w:asciiTheme="majorHAnsi" w:hAnsiTheme="majorHAnsi" w:cstheme="majorHAnsi"/>
                <w:sz w:val="20"/>
                <w:szCs w:val="20"/>
              </w:rPr>
              <w:t>Evaluate exper</w:t>
            </w:r>
            <w:r w:rsidRPr="006C2374">
              <w:rPr>
                <w:rFonts w:asciiTheme="majorHAnsi" w:hAnsiTheme="majorHAnsi" w:cstheme="majorHAnsi"/>
                <w:sz w:val="20"/>
                <w:szCs w:val="20"/>
              </w:rPr>
              <w:t>iments and create background for final piece</w:t>
            </w:r>
          </w:p>
          <w:p w14:paraId="18197CB1"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create planets suing techniques we have observed</w:t>
            </w:r>
          </w:p>
          <w:p w14:paraId="24D15AE9"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Ev</w:t>
            </w:r>
            <w:r>
              <w:rPr>
                <w:rFonts w:asciiTheme="majorHAnsi" w:hAnsiTheme="majorHAnsi" w:cstheme="majorHAnsi"/>
                <w:sz w:val="20"/>
                <w:szCs w:val="20"/>
              </w:rPr>
              <w:t>al</w:t>
            </w:r>
            <w:r w:rsidRPr="006C2374">
              <w:rPr>
                <w:rFonts w:asciiTheme="majorHAnsi" w:hAnsiTheme="majorHAnsi" w:cstheme="majorHAnsi"/>
                <w:sz w:val="20"/>
                <w:szCs w:val="20"/>
              </w:rPr>
              <w:t>uate the final piece</w:t>
            </w:r>
          </w:p>
          <w:p w14:paraId="0E995080" w14:textId="77777777" w:rsidR="00C808C2" w:rsidRDefault="00C808C2" w:rsidP="00C808C2">
            <w:pPr>
              <w:rPr>
                <w:rFonts w:asciiTheme="majorHAnsi" w:hAnsiTheme="majorHAnsi" w:cstheme="majorHAnsi"/>
                <w:sz w:val="24"/>
                <w:szCs w:val="24"/>
              </w:rPr>
            </w:pPr>
          </w:p>
          <w:p w14:paraId="2AB1E64A" w14:textId="77777777" w:rsidR="00583D75" w:rsidRPr="00583D75" w:rsidRDefault="00583D75" w:rsidP="00C808C2">
            <w:pPr>
              <w:rPr>
                <w:rFonts w:asciiTheme="majorHAnsi" w:hAnsiTheme="majorHAnsi" w:cstheme="majorHAnsi"/>
                <w:sz w:val="24"/>
                <w:szCs w:val="24"/>
              </w:rPr>
            </w:pPr>
          </w:p>
          <w:p w14:paraId="05DC69AC" w14:textId="77777777" w:rsidR="00C808C2" w:rsidRPr="00583D75" w:rsidRDefault="00C808C2" w:rsidP="00C808C2">
            <w:pPr>
              <w:rPr>
                <w:rFonts w:asciiTheme="majorHAnsi" w:hAnsiTheme="majorHAnsi" w:cstheme="majorHAnsi"/>
                <w:b/>
                <w:sz w:val="24"/>
                <w:szCs w:val="24"/>
              </w:rPr>
            </w:pPr>
          </w:p>
          <w:p w14:paraId="73CE9537" w14:textId="77777777" w:rsidR="00C808C2" w:rsidRPr="00583D75" w:rsidRDefault="00C808C2" w:rsidP="00C808C2">
            <w:pPr>
              <w:rPr>
                <w:rFonts w:asciiTheme="majorHAnsi" w:hAnsiTheme="majorHAnsi" w:cstheme="majorHAnsi"/>
                <w:b/>
                <w:sz w:val="24"/>
                <w:szCs w:val="24"/>
              </w:rPr>
            </w:pPr>
          </w:p>
        </w:tc>
        <w:tc>
          <w:tcPr>
            <w:tcW w:w="5556" w:type="dxa"/>
            <w:gridSpan w:val="2"/>
            <w:shd w:val="clear" w:color="auto" w:fill="FFCCFF"/>
          </w:tcPr>
          <w:p w14:paraId="573F65DA" w14:textId="77777777" w:rsidR="00901B8B" w:rsidRDefault="00901B8B" w:rsidP="00C808C2">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A united Kingdom  - Anglo Saxons</w:t>
            </w:r>
          </w:p>
          <w:p w14:paraId="3633343D" w14:textId="77777777" w:rsidR="00901B8B" w:rsidRPr="00901B8B" w:rsidRDefault="00901B8B" w:rsidP="00C808C2">
            <w:pPr>
              <w:rPr>
                <w:rFonts w:asciiTheme="majorHAnsi" w:hAnsiTheme="majorHAnsi" w:cstheme="majorHAnsi"/>
                <w:sz w:val="24"/>
                <w:szCs w:val="24"/>
              </w:rPr>
            </w:pPr>
            <w:r w:rsidRPr="00901B8B">
              <w:rPr>
                <w:rFonts w:asciiTheme="majorHAnsi" w:hAnsiTheme="majorHAnsi" w:cstheme="majorHAnsi"/>
                <w:b/>
                <w:sz w:val="24"/>
                <w:szCs w:val="24"/>
              </w:rPr>
              <w:t xml:space="preserve">Outcome </w:t>
            </w:r>
            <w:r>
              <w:rPr>
                <w:rFonts w:asciiTheme="majorHAnsi" w:hAnsiTheme="majorHAnsi" w:cstheme="majorHAnsi"/>
                <w:sz w:val="24"/>
                <w:szCs w:val="24"/>
              </w:rPr>
              <w:t xml:space="preserve">- </w:t>
            </w:r>
            <w:r w:rsidRPr="00901B8B">
              <w:rPr>
                <w:rFonts w:asciiTheme="majorHAnsi" w:hAnsiTheme="majorHAnsi" w:cstheme="majorHAnsi"/>
                <w:sz w:val="24"/>
                <w:szCs w:val="24"/>
              </w:rPr>
              <w:t>design</w:t>
            </w:r>
            <w:r>
              <w:rPr>
                <w:rFonts w:asciiTheme="majorHAnsi" w:hAnsiTheme="majorHAnsi" w:cstheme="majorHAnsi"/>
                <w:sz w:val="24"/>
                <w:szCs w:val="24"/>
              </w:rPr>
              <w:t>s</w:t>
            </w:r>
            <w:r w:rsidRPr="00901B8B">
              <w:rPr>
                <w:rFonts w:asciiTheme="majorHAnsi" w:hAnsiTheme="majorHAnsi" w:cstheme="majorHAnsi"/>
                <w:sz w:val="24"/>
                <w:szCs w:val="24"/>
              </w:rPr>
              <w:t xml:space="preserve"> inspired by designs and colour schemes of the time and also including an embossed sheet metal design</w:t>
            </w:r>
          </w:p>
          <w:p w14:paraId="6567CC0B" w14:textId="77777777" w:rsidR="00901B8B" w:rsidRPr="00901B8B" w:rsidRDefault="00901B8B" w:rsidP="00C808C2">
            <w:pPr>
              <w:rPr>
                <w:rFonts w:asciiTheme="majorHAnsi" w:hAnsiTheme="majorHAnsi" w:cstheme="majorHAnsi"/>
                <w:b/>
                <w:sz w:val="24"/>
                <w:szCs w:val="24"/>
              </w:rPr>
            </w:pPr>
            <w:r>
              <w:rPr>
                <w:rFonts w:asciiTheme="majorHAnsi" w:hAnsiTheme="majorHAnsi" w:cstheme="majorHAnsi"/>
                <w:b/>
                <w:sz w:val="24"/>
                <w:szCs w:val="24"/>
                <w:u w:val="single"/>
              </w:rPr>
              <w:t xml:space="preserve">Artists- </w:t>
            </w:r>
            <w:r w:rsidRPr="00901B8B">
              <w:rPr>
                <w:rFonts w:asciiTheme="majorHAnsi" w:hAnsiTheme="majorHAnsi" w:cstheme="majorHAnsi"/>
                <w:b/>
                <w:sz w:val="24"/>
                <w:szCs w:val="24"/>
              </w:rPr>
              <w:t>Historical artefacts</w:t>
            </w:r>
          </w:p>
          <w:p w14:paraId="5A0BB190" w14:textId="77777777" w:rsidR="00901B8B" w:rsidRDefault="00901B8B" w:rsidP="00C808C2">
            <w:pPr>
              <w:rPr>
                <w:rFonts w:asciiTheme="majorHAnsi" w:hAnsiTheme="majorHAnsi" w:cstheme="majorHAnsi"/>
                <w:b/>
                <w:sz w:val="24"/>
                <w:szCs w:val="24"/>
                <w:u w:val="single"/>
              </w:rPr>
            </w:pPr>
          </w:p>
          <w:p w14:paraId="0DA7CCEA" w14:textId="77777777" w:rsidR="00901B8B" w:rsidRPr="00054B08" w:rsidRDefault="00901B8B" w:rsidP="00C808C2">
            <w:pPr>
              <w:rPr>
                <w:rFonts w:asciiTheme="majorHAnsi" w:hAnsiTheme="majorHAnsi" w:cstheme="majorHAnsi"/>
                <w:b/>
                <w:sz w:val="20"/>
                <w:szCs w:val="20"/>
                <w:u w:val="single"/>
              </w:rPr>
            </w:pPr>
            <w:r w:rsidRPr="00054B08">
              <w:rPr>
                <w:rFonts w:asciiTheme="majorHAnsi" w:hAnsiTheme="majorHAnsi" w:cstheme="majorHAnsi"/>
                <w:b/>
                <w:sz w:val="20"/>
                <w:szCs w:val="20"/>
                <w:u w:val="single"/>
              </w:rPr>
              <w:t>Outline of Lessons</w:t>
            </w:r>
          </w:p>
          <w:p w14:paraId="796CDA30" w14:textId="77777777" w:rsidR="00901B8B" w:rsidRPr="00054B08" w:rsidRDefault="00054B08"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S</w:t>
            </w:r>
            <w:r w:rsidR="00901B8B" w:rsidRPr="00054B08">
              <w:rPr>
                <w:rFonts w:asciiTheme="majorHAnsi" w:hAnsiTheme="majorHAnsi" w:cstheme="majorHAnsi"/>
                <w:sz w:val="20"/>
                <w:szCs w:val="20"/>
              </w:rPr>
              <w:t>tudy of Anglo Saxon shield design and construction – how were the shields created and why?</w:t>
            </w:r>
          </w:p>
          <w:p w14:paraId="5FFB5195"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research Angl</w:t>
            </w:r>
            <w:r w:rsidR="00054B08" w:rsidRPr="00054B08">
              <w:rPr>
                <w:rFonts w:asciiTheme="majorHAnsi" w:hAnsiTheme="majorHAnsi" w:cstheme="majorHAnsi"/>
                <w:sz w:val="20"/>
                <w:szCs w:val="20"/>
              </w:rPr>
              <w:t>o Saxon Colour schemes and desi</w:t>
            </w:r>
            <w:r w:rsidRPr="00054B08">
              <w:rPr>
                <w:rFonts w:asciiTheme="majorHAnsi" w:hAnsiTheme="majorHAnsi" w:cstheme="majorHAnsi"/>
                <w:sz w:val="20"/>
                <w:szCs w:val="20"/>
              </w:rPr>
              <w:t>g</w:t>
            </w:r>
            <w:r w:rsidR="00054B08" w:rsidRPr="00054B08">
              <w:rPr>
                <w:rFonts w:asciiTheme="majorHAnsi" w:hAnsiTheme="majorHAnsi" w:cstheme="majorHAnsi"/>
                <w:sz w:val="20"/>
                <w:szCs w:val="20"/>
              </w:rPr>
              <w:t>n</w:t>
            </w:r>
            <w:r w:rsidRPr="00054B08">
              <w:rPr>
                <w:rFonts w:asciiTheme="majorHAnsi" w:hAnsiTheme="majorHAnsi" w:cstheme="majorHAnsi"/>
                <w:sz w:val="20"/>
                <w:szCs w:val="20"/>
              </w:rPr>
              <w:t>s</w:t>
            </w:r>
          </w:p>
          <w:p w14:paraId="47759B91"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 xml:space="preserve">Create 1stDraftof a shield </w:t>
            </w:r>
          </w:p>
          <w:p w14:paraId="05DDECBC"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evaluate</w:t>
            </w:r>
          </w:p>
          <w:p w14:paraId="2DCFA0B8"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create final design/ construct shield and paint base</w:t>
            </w:r>
          </w:p>
          <w:p w14:paraId="11558412"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paint final design and emboss central boss</w:t>
            </w:r>
          </w:p>
          <w:p w14:paraId="18B8561F" w14:textId="77777777" w:rsidR="00901B8B" w:rsidRPr="00054B08" w:rsidRDefault="00901B8B" w:rsidP="00C808C2">
            <w:pPr>
              <w:rPr>
                <w:rFonts w:asciiTheme="majorHAnsi" w:hAnsiTheme="majorHAnsi" w:cstheme="majorHAnsi"/>
                <w:b/>
                <w:sz w:val="20"/>
                <w:szCs w:val="20"/>
                <w:u w:val="single"/>
              </w:rPr>
            </w:pPr>
          </w:p>
          <w:p w14:paraId="72CCA3D9" w14:textId="77777777" w:rsidR="00C808C2" w:rsidRPr="00583D75" w:rsidRDefault="00C808C2" w:rsidP="00C808C2">
            <w:pPr>
              <w:rPr>
                <w:rFonts w:asciiTheme="majorHAnsi" w:hAnsiTheme="majorHAnsi" w:cstheme="majorHAnsi"/>
                <w:color w:val="0070C0"/>
                <w:sz w:val="24"/>
                <w:szCs w:val="24"/>
                <w:u w:val="single"/>
              </w:rPr>
            </w:pPr>
            <w:r w:rsidRPr="00583D75">
              <w:rPr>
                <w:rFonts w:asciiTheme="majorHAnsi" w:hAnsiTheme="majorHAnsi" w:cstheme="majorHAnsi"/>
                <w:b/>
                <w:sz w:val="24"/>
                <w:szCs w:val="24"/>
                <w:u w:val="single"/>
              </w:rPr>
              <w:t>Faster, Higher Stronger</w:t>
            </w:r>
          </w:p>
          <w:p w14:paraId="2FB6ABB4"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 xml:space="preserve">Drawing &amp; painting , Digital art, </w:t>
            </w:r>
            <w:r w:rsidRPr="00583D75">
              <w:rPr>
                <w:rFonts w:asciiTheme="majorHAnsi" w:hAnsiTheme="majorHAnsi" w:cstheme="majorHAnsi"/>
                <w:b/>
                <w:sz w:val="24"/>
                <w:szCs w:val="24"/>
              </w:rPr>
              <w:t>3D human Sculpture</w:t>
            </w:r>
          </w:p>
          <w:p w14:paraId="0DE5D336" w14:textId="77777777" w:rsidR="00C808C2"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Artists:</w:t>
            </w:r>
            <w:r w:rsidRPr="00583D75">
              <w:rPr>
                <w:rFonts w:asciiTheme="majorHAnsi" w:hAnsiTheme="majorHAnsi" w:cstheme="majorHAnsi"/>
                <w:sz w:val="24"/>
                <w:szCs w:val="24"/>
              </w:rPr>
              <w:t xml:space="preserve"> Ancient Greek sculptures and possibly Alberto Giacometti or Patricia Coates</w:t>
            </w:r>
          </w:p>
          <w:p w14:paraId="44E488A5" w14:textId="77777777" w:rsidR="006C2374" w:rsidRDefault="006C2374" w:rsidP="00C808C2">
            <w:pPr>
              <w:rPr>
                <w:rFonts w:asciiTheme="majorHAnsi" w:hAnsiTheme="majorHAnsi" w:cstheme="majorHAnsi"/>
                <w:sz w:val="24"/>
                <w:szCs w:val="24"/>
              </w:rPr>
            </w:pPr>
          </w:p>
          <w:p w14:paraId="0E5B0D78" w14:textId="77777777" w:rsidR="006C2374"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 xml:space="preserve">Research Alberto Giacometti and his work on human </w:t>
            </w:r>
            <w:r w:rsidRPr="00054B08">
              <w:rPr>
                <w:rFonts w:asciiTheme="majorHAnsi" w:hAnsiTheme="majorHAnsi" w:cstheme="majorHAnsi"/>
                <w:sz w:val="20"/>
                <w:szCs w:val="20"/>
              </w:rPr>
              <w:lastRenderedPageBreak/>
              <w:t>sculptures</w:t>
            </w:r>
          </w:p>
          <w:p w14:paraId="56205ACE"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Study sculpting techniques and the process of creating human sculptures/ sketch a design for your own sculpture</w:t>
            </w:r>
          </w:p>
          <w:p w14:paraId="3248831A"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Create skeleton for the final piece using wire</w:t>
            </w:r>
          </w:p>
          <w:p w14:paraId="22DA565D"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Create the sculpture around the skeleton</w:t>
            </w:r>
          </w:p>
          <w:p w14:paraId="2D2FE010"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Paint the sculpture</w:t>
            </w:r>
          </w:p>
          <w:p w14:paraId="20B39B15" w14:textId="77777777" w:rsidR="00901B8B" w:rsidRPr="00901B8B" w:rsidRDefault="00901B8B" w:rsidP="00D745BB">
            <w:pPr>
              <w:pStyle w:val="ListParagraph"/>
              <w:numPr>
                <w:ilvl w:val="0"/>
                <w:numId w:val="17"/>
              </w:numPr>
              <w:rPr>
                <w:rFonts w:asciiTheme="majorHAnsi" w:hAnsiTheme="majorHAnsi" w:cstheme="majorHAnsi"/>
                <w:b/>
                <w:sz w:val="24"/>
                <w:szCs w:val="24"/>
              </w:rPr>
            </w:pPr>
            <w:r w:rsidRPr="00054B08">
              <w:rPr>
                <w:rFonts w:asciiTheme="majorHAnsi" w:hAnsiTheme="majorHAnsi" w:cstheme="majorHAnsi"/>
                <w:sz w:val="20"/>
                <w:szCs w:val="20"/>
              </w:rPr>
              <w:t>Evaluate the final piece</w:t>
            </w:r>
          </w:p>
        </w:tc>
        <w:tc>
          <w:tcPr>
            <w:tcW w:w="4525" w:type="dxa"/>
            <w:gridSpan w:val="3"/>
            <w:shd w:val="clear" w:color="auto" w:fill="FFCCFF"/>
          </w:tcPr>
          <w:p w14:paraId="2551433B" w14:textId="77777777" w:rsidR="00C808C2" w:rsidRPr="00583D75" w:rsidRDefault="00C808C2" w:rsidP="00C808C2">
            <w:pPr>
              <w:rPr>
                <w:rFonts w:asciiTheme="majorHAnsi" w:hAnsiTheme="majorHAnsi" w:cstheme="majorHAnsi"/>
                <w:b/>
                <w:sz w:val="24"/>
                <w:szCs w:val="24"/>
                <w:u w:val="single"/>
              </w:rPr>
            </w:pPr>
            <w:r w:rsidRPr="00583D75">
              <w:rPr>
                <w:rFonts w:asciiTheme="majorHAnsi" w:hAnsiTheme="majorHAnsi" w:cstheme="majorHAnsi"/>
                <w:b/>
                <w:sz w:val="24"/>
                <w:szCs w:val="24"/>
                <w:u w:val="single"/>
              </w:rPr>
              <w:lastRenderedPageBreak/>
              <w:t>Amazon Adventure</w:t>
            </w:r>
          </w:p>
          <w:p w14:paraId="398CF6AA"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Painting and drawing, Printing</w:t>
            </w:r>
          </w:p>
          <w:p w14:paraId="6FDFB57E"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Outcome:</w:t>
            </w:r>
            <w:r w:rsidRPr="00583D75">
              <w:rPr>
                <w:rFonts w:asciiTheme="majorHAnsi" w:hAnsiTheme="majorHAnsi" w:cstheme="majorHAnsi"/>
                <w:sz w:val="24"/>
                <w:szCs w:val="24"/>
              </w:rPr>
              <w:t xml:space="preserve"> Tropical paint pictures</w:t>
            </w:r>
          </w:p>
          <w:p w14:paraId="74428587" w14:textId="77777777" w:rsidR="00E50FAF" w:rsidRPr="00583D75"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Artist:</w:t>
            </w:r>
            <w:r w:rsidRPr="00583D75">
              <w:rPr>
                <w:rFonts w:asciiTheme="majorHAnsi" w:hAnsiTheme="majorHAnsi" w:cstheme="majorHAnsi"/>
                <w:sz w:val="24"/>
                <w:szCs w:val="24"/>
              </w:rPr>
              <w:t xml:space="preserve"> Henri Rousseau, Ruth Daniels – understanding in geography and rainforest of SA</w:t>
            </w:r>
            <w:r w:rsidR="00BE4C31">
              <w:rPr>
                <w:rFonts w:asciiTheme="majorHAnsi" w:hAnsiTheme="majorHAnsi" w:cstheme="majorHAnsi"/>
                <w:sz w:val="24"/>
                <w:szCs w:val="24"/>
              </w:rPr>
              <w:t xml:space="preserve"> </w:t>
            </w:r>
            <w:r w:rsidR="00E50FAF">
              <w:rPr>
                <w:rFonts w:asciiTheme="majorHAnsi" w:hAnsiTheme="majorHAnsi" w:cstheme="majorHAnsi"/>
                <w:sz w:val="24"/>
                <w:szCs w:val="24"/>
              </w:rPr>
              <w:t>to be confirmed</w:t>
            </w:r>
          </w:p>
        </w:tc>
      </w:tr>
      <w:tr w:rsidR="00C808C2" w:rsidRPr="006E10DC" w14:paraId="1D67656C" w14:textId="77777777" w:rsidTr="006E10DC">
        <w:trPr>
          <w:trHeight w:val="1026"/>
        </w:trPr>
        <w:tc>
          <w:tcPr>
            <w:tcW w:w="1532" w:type="dxa"/>
            <w:shd w:val="clear" w:color="auto" w:fill="FFFF00"/>
          </w:tcPr>
          <w:p w14:paraId="00EC45F4" w14:textId="77777777" w:rsidR="00C808C2" w:rsidRPr="006E10DC" w:rsidRDefault="00C808C2" w:rsidP="00C808C2">
            <w:pPr>
              <w:rPr>
                <w:rFonts w:asciiTheme="majorHAnsi" w:hAnsiTheme="majorHAnsi" w:cstheme="majorHAnsi"/>
                <w:sz w:val="20"/>
                <w:szCs w:val="20"/>
              </w:rPr>
            </w:pPr>
            <w:r w:rsidRPr="006E10DC">
              <w:rPr>
                <w:rFonts w:asciiTheme="majorHAnsi" w:hAnsiTheme="majorHAnsi" w:cstheme="majorHAnsi"/>
                <w:sz w:val="20"/>
                <w:szCs w:val="20"/>
              </w:rPr>
              <w:lastRenderedPageBreak/>
              <w:t>Y 6</w:t>
            </w:r>
          </w:p>
        </w:tc>
        <w:tc>
          <w:tcPr>
            <w:tcW w:w="3990" w:type="dxa"/>
            <w:gridSpan w:val="2"/>
            <w:shd w:val="clear" w:color="auto" w:fill="FFCCFF"/>
          </w:tcPr>
          <w:p w14:paraId="03444E74" w14:textId="77777777" w:rsidR="00C808C2" w:rsidRPr="00A6299E" w:rsidRDefault="00C808C2" w:rsidP="00C808C2">
            <w:pPr>
              <w:rPr>
                <w:rFonts w:asciiTheme="majorHAnsi" w:hAnsiTheme="majorHAnsi" w:cstheme="majorHAnsi"/>
                <w:sz w:val="24"/>
                <w:szCs w:val="24"/>
                <w:u w:val="single"/>
              </w:rPr>
            </w:pPr>
            <w:r w:rsidRPr="00A6299E">
              <w:rPr>
                <w:rFonts w:asciiTheme="majorHAnsi" w:hAnsiTheme="majorHAnsi" w:cstheme="majorHAnsi"/>
                <w:b/>
                <w:sz w:val="24"/>
                <w:szCs w:val="24"/>
                <w:u w:val="single"/>
              </w:rPr>
              <w:t xml:space="preserve">Survival- </w:t>
            </w:r>
          </w:p>
          <w:p w14:paraId="6E825D14"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Drawing and Painting, Digital  art</w:t>
            </w:r>
          </w:p>
          <w:p w14:paraId="1A39C2A9" w14:textId="77777777" w:rsidR="00A6299E" w:rsidRDefault="00C808C2" w:rsidP="00C808C2">
            <w:pPr>
              <w:rPr>
                <w:rFonts w:asciiTheme="majorHAnsi" w:hAnsiTheme="majorHAnsi" w:cstheme="majorHAnsi"/>
                <w:sz w:val="24"/>
                <w:szCs w:val="24"/>
              </w:rPr>
            </w:pPr>
            <w:r w:rsidRPr="00A6299E">
              <w:rPr>
                <w:rFonts w:asciiTheme="majorHAnsi" w:hAnsiTheme="majorHAnsi" w:cstheme="majorHAnsi"/>
                <w:b/>
                <w:sz w:val="24"/>
                <w:szCs w:val="24"/>
              </w:rPr>
              <w:t>Outcome:</w:t>
            </w:r>
            <w:r w:rsidRPr="00A6299E">
              <w:rPr>
                <w:rFonts w:asciiTheme="majorHAnsi" w:hAnsiTheme="majorHAnsi" w:cstheme="majorHAnsi"/>
                <w:sz w:val="24"/>
                <w:szCs w:val="24"/>
              </w:rPr>
              <w:t xml:space="preserve"> Painting o</w:t>
            </w:r>
            <w:r w:rsidR="00A6299E">
              <w:rPr>
                <w:rFonts w:asciiTheme="majorHAnsi" w:hAnsiTheme="majorHAnsi" w:cstheme="majorHAnsi"/>
                <w:sz w:val="24"/>
                <w:szCs w:val="24"/>
              </w:rPr>
              <w:t xml:space="preserve">f Animals hidden in background-  </w:t>
            </w:r>
          </w:p>
          <w:p w14:paraId="34ED9866"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camouflage</w:t>
            </w:r>
          </w:p>
          <w:p w14:paraId="19FC5414"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Sewing – Freedom Quilts</w:t>
            </w:r>
          </w:p>
          <w:p w14:paraId="003240A3" w14:textId="77777777" w:rsidR="00A6299E" w:rsidRPr="00A6299E" w:rsidRDefault="00A6299E" w:rsidP="00C808C2">
            <w:pPr>
              <w:rPr>
                <w:rFonts w:asciiTheme="majorHAnsi" w:hAnsiTheme="majorHAnsi" w:cstheme="majorHAnsi"/>
                <w:sz w:val="24"/>
                <w:szCs w:val="24"/>
              </w:rPr>
            </w:pPr>
          </w:p>
          <w:p w14:paraId="22E657A0" w14:textId="77777777" w:rsidR="00A6299E" w:rsidRPr="00A6299E" w:rsidRDefault="00A6299E" w:rsidP="00A6299E">
            <w:pPr>
              <w:rPr>
                <w:sz w:val="24"/>
                <w:szCs w:val="24"/>
                <w:u w:val="single"/>
              </w:rPr>
            </w:pPr>
            <w:r w:rsidRPr="00A6299E">
              <w:rPr>
                <w:sz w:val="24"/>
                <w:szCs w:val="24"/>
                <w:u w:val="single"/>
              </w:rPr>
              <w:t>Outline of Lessons</w:t>
            </w:r>
          </w:p>
          <w:p w14:paraId="79BC679F" w14:textId="77777777" w:rsidR="00A6299E" w:rsidRPr="00054B08" w:rsidRDefault="00A6299E" w:rsidP="00A6299E">
            <w:pPr>
              <w:rPr>
                <w:sz w:val="20"/>
                <w:szCs w:val="20"/>
              </w:rPr>
            </w:pPr>
            <w:r w:rsidRPr="00054B08">
              <w:rPr>
                <w:sz w:val="20"/>
                <w:szCs w:val="20"/>
              </w:rPr>
              <w:t>Introduction- Investigate Camouflage Pictures of animals</w:t>
            </w:r>
          </w:p>
          <w:p w14:paraId="4BE02676" w14:textId="77777777" w:rsidR="00A6299E" w:rsidRPr="00054B08" w:rsidRDefault="00A6299E" w:rsidP="00A6299E">
            <w:pPr>
              <w:rPr>
                <w:sz w:val="20"/>
                <w:szCs w:val="20"/>
              </w:rPr>
            </w:pPr>
            <w:r w:rsidRPr="00054B08">
              <w:rPr>
                <w:sz w:val="20"/>
                <w:szCs w:val="20"/>
              </w:rPr>
              <w:t>Observe examples of animals camouflaging, annotate, collect ideas</w:t>
            </w:r>
          </w:p>
          <w:p w14:paraId="713065B0" w14:textId="77777777" w:rsidR="00A6299E" w:rsidRPr="00054B08" w:rsidRDefault="00A6299E" w:rsidP="00A6299E">
            <w:pPr>
              <w:rPr>
                <w:sz w:val="20"/>
                <w:szCs w:val="20"/>
              </w:rPr>
            </w:pPr>
          </w:p>
          <w:p w14:paraId="68BA158F" w14:textId="77777777" w:rsidR="00A6299E" w:rsidRPr="00054B08" w:rsidRDefault="00A6299E" w:rsidP="00A6299E">
            <w:pPr>
              <w:rPr>
                <w:rFonts w:cstheme="minorHAnsi"/>
                <w:sz w:val="20"/>
                <w:szCs w:val="20"/>
              </w:rPr>
            </w:pPr>
            <w:r w:rsidRPr="00054B08">
              <w:rPr>
                <w:rFonts w:cstheme="minorHAnsi"/>
                <w:sz w:val="20"/>
                <w:szCs w:val="20"/>
              </w:rPr>
              <w:t>2. Explore Textures- collect leaves and materials. Use sketchbooks to experiment with colour; pencils, pastels.</w:t>
            </w:r>
          </w:p>
          <w:p w14:paraId="45D9FC45" w14:textId="77777777" w:rsidR="00A6299E" w:rsidRPr="00054B08" w:rsidRDefault="00A6299E" w:rsidP="00A6299E">
            <w:pPr>
              <w:rPr>
                <w:sz w:val="20"/>
                <w:szCs w:val="20"/>
              </w:rPr>
            </w:pPr>
          </w:p>
          <w:p w14:paraId="56AFBD6E" w14:textId="77777777" w:rsidR="00A6299E" w:rsidRPr="00054B08" w:rsidRDefault="00A6299E" w:rsidP="00A6299E">
            <w:pPr>
              <w:rPr>
                <w:sz w:val="20"/>
                <w:szCs w:val="20"/>
              </w:rPr>
            </w:pPr>
            <w:r w:rsidRPr="00054B08">
              <w:rPr>
                <w:sz w:val="20"/>
                <w:szCs w:val="20"/>
              </w:rPr>
              <w:t xml:space="preserve">3. Explore how artists create texture when sketching barks of trees. </w:t>
            </w:r>
          </w:p>
          <w:p w14:paraId="2F03010D" w14:textId="77777777" w:rsidR="00A6299E" w:rsidRPr="00054B08" w:rsidRDefault="00A6299E" w:rsidP="00A6299E">
            <w:pPr>
              <w:rPr>
                <w:sz w:val="20"/>
                <w:szCs w:val="20"/>
              </w:rPr>
            </w:pPr>
          </w:p>
          <w:p w14:paraId="214C0C44" w14:textId="77777777" w:rsidR="00A6299E" w:rsidRPr="00054B08" w:rsidRDefault="00A6299E" w:rsidP="00A6299E">
            <w:pPr>
              <w:rPr>
                <w:sz w:val="20"/>
                <w:szCs w:val="20"/>
              </w:rPr>
            </w:pPr>
            <w:r w:rsidRPr="00054B08">
              <w:rPr>
                <w:sz w:val="20"/>
                <w:szCs w:val="20"/>
              </w:rPr>
              <w:t xml:space="preserve">4. Sketch moths. Experiment with patterns and different tones when shading. </w:t>
            </w:r>
          </w:p>
          <w:p w14:paraId="7D7F5D8C" w14:textId="77777777" w:rsidR="00A6299E" w:rsidRPr="00054B08" w:rsidRDefault="00A6299E" w:rsidP="00A6299E">
            <w:pPr>
              <w:rPr>
                <w:sz w:val="20"/>
                <w:szCs w:val="20"/>
              </w:rPr>
            </w:pPr>
          </w:p>
          <w:p w14:paraId="1A34C3B1" w14:textId="77777777" w:rsidR="00A6299E" w:rsidRPr="00054B08" w:rsidRDefault="00A6299E" w:rsidP="00A6299E">
            <w:pPr>
              <w:rPr>
                <w:sz w:val="20"/>
                <w:szCs w:val="20"/>
              </w:rPr>
            </w:pPr>
            <w:r w:rsidRPr="00054B08">
              <w:rPr>
                <w:sz w:val="20"/>
                <w:szCs w:val="20"/>
              </w:rPr>
              <w:t xml:space="preserve">5. Sketch moths onto the barks of trees and experiment with camouflage. </w:t>
            </w:r>
          </w:p>
          <w:p w14:paraId="75440C47" w14:textId="77777777" w:rsidR="00A6299E" w:rsidRPr="00054B08" w:rsidRDefault="00A6299E" w:rsidP="00A6299E">
            <w:pPr>
              <w:rPr>
                <w:sz w:val="20"/>
                <w:szCs w:val="20"/>
              </w:rPr>
            </w:pPr>
          </w:p>
          <w:p w14:paraId="4E97FBB9" w14:textId="77777777" w:rsidR="00A6299E" w:rsidRPr="00054B08" w:rsidRDefault="00A6299E" w:rsidP="00D745BB">
            <w:pPr>
              <w:pStyle w:val="ListParagraph"/>
              <w:numPr>
                <w:ilvl w:val="0"/>
                <w:numId w:val="4"/>
              </w:numPr>
              <w:rPr>
                <w:sz w:val="20"/>
                <w:szCs w:val="20"/>
              </w:rPr>
            </w:pPr>
            <w:r w:rsidRPr="00054B08">
              <w:rPr>
                <w:sz w:val="20"/>
                <w:szCs w:val="20"/>
              </w:rPr>
              <w:t xml:space="preserve">Sketch our final pictures. Add </w:t>
            </w:r>
            <w:r w:rsidRPr="00054B08">
              <w:rPr>
                <w:sz w:val="20"/>
                <w:szCs w:val="20"/>
              </w:rPr>
              <w:lastRenderedPageBreak/>
              <w:t>watercolours to our final pieces.</w:t>
            </w:r>
          </w:p>
          <w:p w14:paraId="37A0D2D5" w14:textId="77777777" w:rsidR="00481866" w:rsidRPr="00481866" w:rsidRDefault="00481866" w:rsidP="00481866">
            <w:pPr>
              <w:rPr>
                <w:rFonts w:asciiTheme="majorHAnsi" w:hAnsiTheme="majorHAnsi" w:cstheme="majorHAnsi"/>
                <w:sz w:val="24"/>
                <w:szCs w:val="24"/>
                <w:u w:val="single"/>
              </w:rPr>
            </w:pPr>
            <w:r w:rsidRPr="00481866">
              <w:rPr>
                <w:rFonts w:asciiTheme="majorHAnsi" w:hAnsiTheme="majorHAnsi" w:cstheme="majorHAnsi"/>
                <w:sz w:val="24"/>
                <w:szCs w:val="24"/>
                <w:u w:val="single"/>
              </w:rPr>
              <w:t>Sewing</w:t>
            </w:r>
          </w:p>
          <w:p w14:paraId="2FC4FB10" w14:textId="77777777" w:rsidR="00481866" w:rsidRPr="00054B08" w:rsidRDefault="00481866" w:rsidP="00D745BB">
            <w:pPr>
              <w:pStyle w:val="ListParagraph"/>
              <w:numPr>
                <w:ilvl w:val="0"/>
                <w:numId w:val="12"/>
              </w:numPr>
              <w:rPr>
                <w:sz w:val="20"/>
                <w:szCs w:val="20"/>
              </w:rPr>
            </w:pPr>
            <w:r w:rsidRPr="00054B08">
              <w:rPr>
                <w:sz w:val="20"/>
                <w:szCs w:val="20"/>
              </w:rPr>
              <w:t xml:space="preserve">Explore the role of artists work in different times and cultures. </w:t>
            </w:r>
          </w:p>
          <w:p w14:paraId="32E06BCE" w14:textId="77777777" w:rsidR="00481866" w:rsidRPr="00054B08" w:rsidRDefault="00481866" w:rsidP="00D745BB">
            <w:pPr>
              <w:pStyle w:val="ListParagraph"/>
              <w:numPr>
                <w:ilvl w:val="0"/>
                <w:numId w:val="12"/>
              </w:numPr>
              <w:rPr>
                <w:sz w:val="20"/>
                <w:szCs w:val="20"/>
              </w:rPr>
            </w:pPr>
            <w:r w:rsidRPr="00054B08">
              <w:rPr>
                <w:sz w:val="20"/>
                <w:szCs w:val="20"/>
              </w:rPr>
              <w:t>Experimenting with line, colour, patterns and shape- sketch initial ideas.</w:t>
            </w:r>
          </w:p>
          <w:p w14:paraId="66949341" w14:textId="77777777" w:rsidR="00481866" w:rsidRPr="00054B08" w:rsidRDefault="00481866" w:rsidP="00D745BB">
            <w:pPr>
              <w:pStyle w:val="ListParagraph"/>
              <w:numPr>
                <w:ilvl w:val="0"/>
                <w:numId w:val="12"/>
              </w:numPr>
              <w:rPr>
                <w:sz w:val="20"/>
                <w:szCs w:val="20"/>
              </w:rPr>
            </w:pPr>
            <w:r w:rsidRPr="00054B08">
              <w:rPr>
                <w:sz w:val="20"/>
                <w:szCs w:val="20"/>
              </w:rPr>
              <w:t xml:space="preserve">Sketch their designs making changes where needed. </w:t>
            </w:r>
          </w:p>
          <w:p w14:paraId="6CE20126" w14:textId="77777777" w:rsidR="00481866" w:rsidRPr="00054B08" w:rsidRDefault="00481866" w:rsidP="00D745BB">
            <w:pPr>
              <w:pStyle w:val="ListParagraph"/>
              <w:numPr>
                <w:ilvl w:val="0"/>
                <w:numId w:val="12"/>
              </w:numPr>
              <w:rPr>
                <w:sz w:val="20"/>
                <w:szCs w:val="20"/>
              </w:rPr>
            </w:pPr>
            <w:r w:rsidRPr="00054B08">
              <w:rPr>
                <w:sz w:val="20"/>
                <w:szCs w:val="20"/>
              </w:rPr>
              <w:t>Select their materials and begin sewing their chosen felt colour onto the background.</w:t>
            </w:r>
          </w:p>
          <w:p w14:paraId="3552F528" w14:textId="77777777" w:rsidR="00481866" w:rsidRPr="00054B08" w:rsidRDefault="00481866" w:rsidP="00D745BB">
            <w:pPr>
              <w:pStyle w:val="ListParagraph"/>
              <w:numPr>
                <w:ilvl w:val="0"/>
                <w:numId w:val="12"/>
              </w:numPr>
              <w:rPr>
                <w:sz w:val="20"/>
                <w:szCs w:val="20"/>
              </w:rPr>
            </w:pPr>
            <w:r w:rsidRPr="00054B08">
              <w:rPr>
                <w:sz w:val="20"/>
                <w:szCs w:val="20"/>
              </w:rPr>
              <w:t xml:space="preserve">Sew the design, adding buttons if needed. </w:t>
            </w:r>
          </w:p>
          <w:p w14:paraId="4A93DE2A" w14:textId="77777777" w:rsidR="00481866" w:rsidRPr="00054B08" w:rsidRDefault="00481866" w:rsidP="00D745BB">
            <w:pPr>
              <w:pStyle w:val="ListParagraph"/>
              <w:numPr>
                <w:ilvl w:val="0"/>
                <w:numId w:val="12"/>
              </w:numPr>
              <w:rPr>
                <w:sz w:val="20"/>
                <w:szCs w:val="20"/>
              </w:rPr>
            </w:pPr>
            <w:r w:rsidRPr="00054B08">
              <w:rPr>
                <w:sz w:val="20"/>
                <w:szCs w:val="20"/>
              </w:rPr>
              <w:t>Complete their sewing.</w:t>
            </w:r>
          </w:p>
          <w:p w14:paraId="25BEDAE9" w14:textId="77777777" w:rsidR="00481866" w:rsidRPr="00481866" w:rsidRDefault="00481866" w:rsidP="00481866">
            <w:pPr>
              <w:rPr>
                <w:rFonts w:asciiTheme="majorHAnsi" w:hAnsiTheme="majorHAnsi" w:cstheme="majorHAnsi"/>
                <w:sz w:val="24"/>
                <w:szCs w:val="24"/>
              </w:rPr>
            </w:pPr>
          </w:p>
        </w:tc>
        <w:tc>
          <w:tcPr>
            <w:tcW w:w="5556" w:type="dxa"/>
            <w:gridSpan w:val="2"/>
            <w:shd w:val="clear" w:color="auto" w:fill="FFCCFF"/>
          </w:tcPr>
          <w:p w14:paraId="25E0D478" w14:textId="77777777" w:rsidR="00C808C2" w:rsidRPr="00A6299E" w:rsidRDefault="00BE4C31" w:rsidP="00C808C2">
            <w:pPr>
              <w:pStyle w:val="Subtitle"/>
              <w:numPr>
                <w:ilvl w:val="0"/>
                <w:numId w:val="0"/>
              </w:numPr>
              <w:rPr>
                <w:rFonts w:asciiTheme="majorHAnsi" w:hAnsiTheme="majorHAnsi" w:cstheme="majorHAnsi"/>
                <w:b/>
                <w:color w:val="auto"/>
                <w:sz w:val="24"/>
                <w:szCs w:val="24"/>
                <w:u w:val="single"/>
              </w:rPr>
            </w:pPr>
            <w:r>
              <w:rPr>
                <w:rFonts w:asciiTheme="majorHAnsi" w:hAnsiTheme="majorHAnsi" w:cstheme="majorHAnsi"/>
                <w:b/>
                <w:color w:val="auto"/>
                <w:sz w:val="24"/>
                <w:szCs w:val="24"/>
                <w:u w:val="single"/>
              </w:rPr>
              <w:lastRenderedPageBreak/>
              <w:t>London- buildings</w:t>
            </w:r>
          </w:p>
          <w:p w14:paraId="3D43BF6F"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 xml:space="preserve">Perspective and Digital art </w:t>
            </w:r>
          </w:p>
          <w:p w14:paraId="6B13D5DF"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b/>
                <w:sz w:val="24"/>
                <w:szCs w:val="24"/>
              </w:rPr>
              <w:t>Outcome</w:t>
            </w:r>
            <w:r w:rsidRPr="00A6299E">
              <w:rPr>
                <w:rFonts w:asciiTheme="majorHAnsi" w:hAnsiTheme="majorHAnsi" w:cstheme="majorHAnsi"/>
                <w:sz w:val="24"/>
                <w:szCs w:val="24"/>
              </w:rPr>
              <w:t>-Art inspired by London and Bu</w:t>
            </w:r>
            <w:r w:rsidR="006E10DC" w:rsidRPr="00A6299E">
              <w:rPr>
                <w:rFonts w:asciiTheme="majorHAnsi" w:hAnsiTheme="majorHAnsi" w:cstheme="majorHAnsi"/>
                <w:sz w:val="24"/>
                <w:szCs w:val="24"/>
              </w:rPr>
              <w:t>i</w:t>
            </w:r>
            <w:r w:rsidRPr="00A6299E">
              <w:rPr>
                <w:rFonts w:asciiTheme="majorHAnsi" w:hAnsiTheme="majorHAnsi" w:cstheme="majorHAnsi"/>
                <w:sz w:val="24"/>
                <w:szCs w:val="24"/>
              </w:rPr>
              <w:t>ldings.</w:t>
            </w:r>
          </w:p>
          <w:p w14:paraId="7300AFF7"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Focus on perspective. Leads to  Digital Art</w:t>
            </w:r>
          </w:p>
          <w:p w14:paraId="7C6B7C8E" w14:textId="77777777" w:rsidR="00C808C2" w:rsidRDefault="00C808C2" w:rsidP="00C808C2">
            <w:pPr>
              <w:rPr>
                <w:rFonts w:asciiTheme="majorHAnsi" w:hAnsiTheme="majorHAnsi" w:cstheme="majorHAnsi"/>
                <w:b/>
                <w:sz w:val="24"/>
                <w:szCs w:val="24"/>
              </w:rPr>
            </w:pPr>
            <w:r w:rsidRPr="00A6299E">
              <w:rPr>
                <w:rFonts w:asciiTheme="majorHAnsi" w:hAnsiTheme="majorHAnsi" w:cstheme="majorHAnsi"/>
                <w:b/>
                <w:sz w:val="24"/>
                <w:szCs w:val="24"/>
              </w:rPr>
              <w:t xml:space="preserve">Artists- </w:t>
            </w:r>
            <w:r w:rsidR="00BE4C31">
              <w:rPr>
                <w:rFonts w:asciiTheme="majorHAnsi" w:hAnsiTheme="majorHAnsi" w:cstheme="majorHAnsi"/>
                <w:b/>
                <w:sz w:val="24"/>
                <w:szCs w:val="24"/>
              </w:rPr>
              <w:t>Escher</w:t>
            </w:r>
          </w:p>
          <w:p w14:paraId="42964E18" w14:textId="77777777" w:rsidR="00A6299E" w:rsidRPr="00A6299E" w:rsidRDefault="00A6299E" w:rsidP="00C808C2">
            <w:pPr>
              <w:rPr>
                <w:rFonts w:asciiTheme="majorHAnsi" w:hAnsiTheme="majorHAnsi" w:cstheme="majorHAnsi"/>
                <w:b/>
                <w:sz w:val="24"/>
                <w:szCs w:val="24"/>
              </w:rPr>
            </w:pPr>
          </w:p>
          <w:p w14:paraId="1B3EC7F6" w14:textId="77777777" w:rsidR="00C808C2" w:rsidRDefault="00A6299E" w:rsidP="00C808C2">
            <w:pPr>
              <w:rPr>
                <w:rFonts w:asciiTheme="majorHAnsi" w:hAnsiTheme="majorHAnsi" w:cstheme="majorHAnsi"/>
                <w:b/>
                <w:sz w:val="24"/>
                <w:szCs w:val="24"/>
                <w:u w:val="single"/>
              </w:rPr>
            </w:pPr>
            <w:r w:rsidRPr="00A6299E">
              <w:rPr>
                <w:rFonts w:asciiTheme="majorHAnsi" w:hAnsiTheme="majorHAnsi" w:cstheme="majorHAnsi"/>
                <w:b/>
                <w:sz w:val="24"/>
                <w:szCs w:val="24"/>
                <w:u w:val="single"/>
              </w:rPr>
              <w:t>Outline of Lessons</w:t>
            </w:r>
          </w:p>
          <w:p w14:paraId="5289E8A8" w14:textId="77777777" w:rsidR="00A6299E" w:rsidRPr="00054B08" w:rsidRDefault="00A6299E" w:rsidP="00D745BB">
            <w:pPr>
              <w:pStyle w:val="ListParagraph"/>
              <w:numPr>
                <w:ilvl w:val="0"/>
                <w:numId w:val="19"/>
              </w:numPr>
              <w:rPr>
                <w:sz w:val="20"/>
                <w:szCs w:val="20"/>
              </w:rPr>
            </w:pPr>
            <w:r w:rsidRPr="00054B08">
              <w:rPr>
                <w:sz w:val="20"/>
                <w:szCs w:val="20"/>
              </w:rPr>
              <w:t>Introduction- Appreciation of an artist (M.C Escher)</w:t>
            </w:r>
          </w:p>
          <w:p w14:paraId="0FAF4907" w14:textId="77777777" w:rsidR="00A6299E" w:rsidRPr="00054B08" w:rsidRDefault="00A6299E" w:rsidP="00D745BB">
            <w:pPr>
              <w:pStyle w:val="ListParagraph"/>
              <w:numPr>
                <w:ilvl w:val="0"/>
                <w:numId w:val="19"/>
              </w:numPr>
              <w:rPr>
                <w:sz w:val="20"/>
                <w:szCs w:val="20"/>
              </w:rPr>
            </w:pPr>
            <w:r w:rsidRPr="00054B08">
              <w:rPr>
                <w:sz w:val="20"/>
                <w:szCs w:val="20"/>
              </w:rPr>
              <w:t>Observe artist work, background, annotate and make notes on artist’s work in sketchbooks.</w:t>
            </w:r>
          </w:p>
          <w:p w14:paraId="52915CC5" w14:textId="77777777" w:rsidR="00A6299E" w:rsidRPr="00054B08" w:rsidRDefault="00A6299E" w:rsidP="00A6299E">
            <w:pPr>
              <w:rPr>
                <w:sz w:val="20"/>
                <w:szCs w:val="20"/>
              </w:rPr>
            </w:pPr>
          </w:p>
          <w:p w14:paraId="2DA0D97E" w14:textId="77777777" w:rsidR="00A6299E" w:rsidRPr="00054B08" w:rsidRDefault="00A6299E" w:rsidP="00D745BB">
            <w:pPr>
              <w:pStyle w:val="ListParagraph"/>
              <w:numPr>
                <w:ilvl w:val="0"/>
                <w:numId w:val="19"/>
              </w:numPr>
              <w:rPr>
                <w:sz w:val="20"/>
                <w:szCs w:val="20"/>
              </w:rPr>
            </w:pPr>
            <w:r w:rsidRPr="00054B08">
              <w:rPr>
                <w:sz w:val="20"/>
                <w:szCs w:val="20"/>
              </w:rPr>
              <w:t xml:space="preserve">Introduce the concept of perspective- </w:t>
            </w:r>
            <w:r w:rsidRPr="00054B08">
              <w:rPr>
                <w:sz w:val="20"/>
                <w:szCs w:val="20"/>
                <w:u w:val="single"/>
              </w:rPr>
              <w:t>vanishing point.</w:t>
            </w:r>
            <w:r w:rsidRPr="00054B08">
              <w:rPr>
                <w:sz w:val="20"/>
                <w:szCs w:val="20"/>
              </w:rPr>
              <w:t xml:space="preserve"> </w:t>
            </w:r>
          </w:p>
          <w:p w14:paraId="0EC48E25" w14:textId="77777777" w:rsidR="00A6299E" w:rsidRPr="00054B08" w:rsidRDefault="00A6299E" w:rsidP="00A6299E">
            <w:pPr>
              <w:rPr>
                <w:sz w:val="20"/>
                <w:szCs w:val="20"/>
              </w:rPr>
            </w:pPr>
          </w:p>
          <w:p w14:paraId="258DCCFA" w14:textId="77777777" w:rsidR="00A6299E" w:rsidRPr="00054B08" w:rsidRDefault="00A6299E" w:rsidP="00D745BB">
            <w:pPr>
              <w:pStyle w:val="ListParagraph"/>
              <w:numPr>
                <w:ilvl w:val="0"/>
                <w:numId w:val="19"/>
              </w:numPr>
              <w:rPr>
                <w:sz w:val="20"/>
                <w:szCs w:val="20"/>
              </w:rPr>
            </w:pPr>
            <w:r w:rsidRPr="00054B08">
              <w:rPr>
                <w:sz w:val="20"/>
                <w:szCs w:val="20"/>
              </w:rPr>
              <w:t>The effect of light on a shape from different directions -</w:t>
            </w:r>
            <w:r w:rsidRPr="00054B08">
              <w:rPr>
                <w:sz w:val="20"/>
                <w:szCs w:val="20"/>
                <w:u w:val="single"/>
              </w:rPr>
              <w:t>tone</w:t>
            </w:r>
            <w:r w:rsidRPr="00054B08">
              <w:rPr>
                <w:sz w:val="20"/>
                <w:szCs w:val="20"/>
              </w:rPr>
              <w:t>.</w:t>
            </w:r>
          </w:p>
          <w:p w14:paraId="4BFD5AC0" w14:textId="77777777" w:rsidR="00A6299E" w:rsidRPr="00054B08" w:rsidRDefault="00A6299E" w:rsidP="00A6299E">
            <w:pPr>
              <w:rPr>
                <w:sz w:val="20"/>
                <w:szCs w:val="20"/>
              </w:rPr>
            </w:pPr>
          </w:p>
          <w:p w14:paraId="518F5FF9" w14:textId="77777777" w:rsidR="00A6299E" w:rsidRPr="00054B08" w:rsidRDefault="00A6299E" w:rsidP="00D745BB">
            <w:pPr>
              <w:pStyle w:val="ListParagraph"/>
              <w:numPr>
                <w:ilvl w:val="0"/>
                <w:numId w:val="19"/>
              </w:numPr>
              <w:rPr>
                <w:rFonts w:cstheme="minorHAnsi"/>
                <w:sz w:val="20"/>
                <w:szCs w:val="20"/>
              </w:rPr>
            </w:pPr>
            <w:r w:rsidRPr="00054B08">
              <w:rPr>
                <w:rFonts w:eastAsiaTheme="minorEastAsia" w:cstheme="minorHAnsi"/>
                <w:sz w:val="20"/>
                <w:szCs w:val="20"/>
                <w:lang w:eastAsia="en-GB"/>
              </w:rPr>
              <w:t>Consider background colours, contrasting colours.</w:t>
            </w:r>
          </w:p>
          <w:p w14:paraId="0461C6B3" w14:textId="77777777" w:rsidR="00A6299E" w:rsidRPr="00054B08" w:rsidRDefault="00A6299E" w:rsidP="00A6299E">
            <w:pPr>
              <w:rPr>
                <w:sz w:val="20"/>
                <w:szCs w:val="20"/>
              </w:rPr>
            </w:pPr>
          </w:p>
          <w:p w14:paraId="36108271" w14:textId="77777777" w:rsidR="00A6299E" w:rsidRPr="00054B08" w:rsidRDefault="00A6299E" w:rsidP="00D745BB">
            <w:pPr>
              <w:pStyle w:val="ListParagraph"/>
              <w:numPr>
                <w:ilvl w:val="0"/>
                <w:numId w:val="19"/>
              </w:numPr>
              <w:rPr>
                <w:sz w:val="20"/>
                <w:szCs w:val="20"/>
              </w:rPr>
            </w:pPr>
            <w:r w:rsidRPr="00054B08">
              <w:rPr>
                <w:sz w:val="20"/>
                <w:szCs w:val="20"/>
              </w:rPr>
              <w:t xml:space="preserve">Apply concept of perspective in own drawings.  </w:t>
            </w:r>
          </w:p>
          <w:p w14:paraId="3268F27B" w14:textId="77777777" w:rsidR="00A6299E" w:rsidRPr="00054B08" w:rsidRDefault="00A6299E" w:rsidP="00A6299E">
            <w:pPr>
              <w:rPr>
                <w:sz w:val="20"/>
                <w:szCs w:val="20"/>
              </w:rPr>
            </w:pPr>
          </w:p>
          <w:p w14:paraId="7F2B32D2" w14:textId="77777777" w:rsidR="00A6299E" w:rsidRPr="00054B08" w:rsidRDefault="00A6299E" w:rsidP="00D745BB">
            <w:pPr>
              <w:pStyle w:val="ListParagraph"/>
              <w:numPr>
                <w:ilvl w:val="0"/>
                <w:numId w:val="19"/>
              </w:numPr>
              <w:rPr>
                <w:sz w:val="20"/>
                <w:szCs w:val="20"/>
              </w:rPr>
            </w:pPr>
            <w:r w:rsidRPr="00054B08">
              <w:rPr>
                <w:sz w:val="20"/>
                <w:szCs w:val="20"/>
              </w:rPr>
              <w:t xml:space="preserve">Create </w:t>
            </w:r>
            <w:proofErr w:type="gramStart"/>
            <w:r w:rsidRPr="00054B08">
              <w:rPr>
                <w:sz w:val="20"/>
                <w:szCs w:val="20"/>
              </w:rPr>
              <w:t>computer generated</w:t>
            </w:r>
            <w:proofErr w:type="gramEnd"/>
            <w:r w:rsidRPr="00054B08">
              <w:rPr>
                <w:sz w:val="20"/>
                <w:szCs w:val="20"/>
              </w:rPr>
              <w:t xml:space="preserve"> drawings. </w:t>
            </w:r>
          </w:p>
          <w:p w14:paraId="37498FD6" w14:textId="77777777" w:rsidR="00A6299E" w:rsidRPr="00054B08" w:rsidRDefault="00A6299E" w:rsidP="00C808C2">
            <w:pPr>
              <w:rPr>
                <w:rFonts w:asciiTheme="majorHAnsi" w:hAnsiTheme="majorHAnsi" w:cstheme="majorHAnsi"/>
                <w:b/>
                <w:sz w:val="20"/>
                <w:szCs w:val="20"/>
                <w:u w:val="single"/>
              </w:rPr>
            </w:pPr>
          </w:p>
          <w:p w14:paraId="1C1FCDCD" w14:textId="77777777" w:rsidR="00C808C2" w:rsidRPr="00A6299E" w:rsidRDefault="00C808C2" w:rsidP="00C808C2">
            <w:pPr>
              <w:rPr>
                <w:rFonts w:asciiTheme="majorHAnsi" w:hAnsiTheme="majorHAnsi" w:cstheme="majorHAnsi"/>
                <w:sz w:val="24"/>
                <w:szCs w:val="24"/>
              </w:rPr>
            </w:pPr>
          </w:p>
        </w:tc>
        <w:tc>
          <w:tcPr>
            <w:tcW w:w="4525" w:type="dxa"/>
            <w:gridSpan w:val="3"/>
            <w:shd w:val="clear" w:color="auto" w:fill="FFCCFF"/>
          </w:tcPr>
          <w:p w14:paraId="0B26E8C6" w14:textId="77777777" w:rsidR="00C808C2" w:rsidRPr="00A6299E" w:rsidRDefault="00C808C2" w:rsidP="00C808C2">
            <w:pPr>
              <w:rPr>
                <w:rFonts w:asciiTheme="majorHAnsi" w:hAnsiTheme="majorHAnsi" w:cstheme="majorHAnsi"/>
                <w:b/>
                <w:sz w:val="24"/>
                <w:szCs w:val="24"/>
                <w:u w:val="single"/>
              </w:rPr>
            </w:pPr>
            <w:r w:rsidRPr="00A6299E">
              <w:rPr>
                <w:rFonts w:asciiTheme="majorHAnsi" w:hAnsiTheme="majorHAnsi" w:cstheme="majorHAnsi"/>
                <w:b/>
                <w:sz w:val="24"/>
                <w:szCs w:val="24"/>
                <w:u w:val="single"/>
              </w:rPr>
              <w:t xml:space="preserve">Seaside </w:t>
            </w:r>
          </w:p>
          <w:p w14:paraId="6EBCA95A"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b/>
                <w:sz w:val="24"/>
                <w:szCs w:val="24"/>
              </w:rPr>
              <w:t>Outcome:</w:t>
            </w:r>
            <w:r w:rsidRPr="00A6299E">
              <w:rPr>
                <w:rFonts w:asciiTheme="majorHAnsi" w:hAnsiTheme="majorHAnsi" w:cstheme="majorHAnsi"/>
                <w:sz w:val="24"/>
                <w:szCs w:val="24"/>
              </w:rPr>
              <w:t xml:space="preserve"> Drawing, Painting , Collage (</w:t>
            </w:r>
          </w:p>
          <w:p w14:paraId="56B9CF17" w14:textId="77777777" w:rsidR="00C808C2" w:rsidRPr="00A6299E" w:rsidRDefault="00C808C2" w:rsidP="00C808C2">
            <w:pPr>
              <w:rPr>
                <w:rFonts w:asciiTheme="majorHAnsi" w:hAnsiTheme="majorHAnsi" w:cstheme="majorHAnsi"/>
                <w:i/>
                <w:sz w:val="24"/>
                <w:szCs w:val="24"/>
              </w:rPr>
            </w:pPr>
            <w:r w:rsidRPr="00A6299E">
              <w:rPr>
                <w:rFonts w:asciiTheme="majorHAnsi" w:hAnsiTheme="majorHAnsi" w:cstheme="majorHAnsi"/>
                <w:sz w:val="24"/>
                <w:szCs w:val="24"/>
              </w:rPr>
              <w:t>Mixed Media - drawing and painting skills and then enrich their ideas into a textile (batik)</w:t>
            </w:r>
          </w:p>
          <w:p w14:paraId="314A86B0" w14:textId="77777777" w:rsidR="00C808C2" w:rsidRDefault="00C808C2" w:rsidP="00A6299E">
            <w:pPr>
              <w:pStyle w:val="text"/>
              <w:rPr>
                <w:rFonts w:asciiTheme="majorHAnsi" w:hAnsiTheme="majorHAnsi" w:cstheme="majorHAnsi"/>
                <w:sz w:val="24"/>
                <w:szCs w:val="24"/>
              </w:rPr>
            </w:pPr>
            <w:r w:rsidRPr="00A6299E">
              <w:rPr>
                <w:rFonts w:asciiTheme="majorHAnsi" w:hAnsiTheme="majorHAnsi" w:cstheme="majorHAnsi"/>
                <w:sz w:val="24"/>
                <w:szCs w:val="24"/>
              </w:rPr>
              <w:t>Lowry At the Seaside, Cezanne and Hokusai</w:t>
            </w:r>
          </w:p>
          <w:p w14:paraId="131DE5E8" w14:textId="77777777" w:rsidR="00A6299E" w:rsidRDefault="00A6299E" w:rsidP="00A6299E">
            <w:pPr>
              <w:pStyle w:val="text"/>
              <w:rPr>
                <w:rFonts w:asciiTheme="majorHAnsi" w:hAnsiTheme="majorHAnsi" w:cstheme="majorHAnsi"/>
                <w:color w:val="auto"/>
                <w:sz w:val="24"/>
                <w:szCs w:val="24"/>
                <w:u w:val="single"/>
              </w:rPr>
            </w:pPr>
            <w:r w:rsidRPr="00A6299E">
              <w:rPr>
                <w:rFonts w:asciiTheme="majorHAnsi" w:hAnsiTheme="majorHAnsi" w:cstheme="majorHAnsi"/>
                <w:color w:val="auto"/>
                <w:sz w:val="24"/>
                <w:szCs w:val="24"/>
                <w:u w:val="single"/>
              </w:rPr>
              <w:t>Outline of lessons</w:t>
            </w:r>
          </w:p>
          <w:p w14:paraId="7D09B232" w14:textId="77777777" w:rsidR="00E50FAF" w:rsidRDefault="00E50FAF" w:rsidP="00A6299E">
            <w:pPr>
              <w:pStyle w:val="text"/>
              <w:rPr>
                <w:rFonts w:asciiTheme="majorHAnsi" w:hAnsiTheme="majorHAnsi" w:cstheme="majorHAnsi"/>
                <w:color w:val="auto"/>
                <w:sz w:val="24"/>
                <w:szCs w:val="24"/>
                <w:u w:val="single"/>
              </w:rPr>
            </w:pPr>
          </w:p>
          <w:p w14:paraId="78061BDA" w14:textId="77777777" w:rsidR="00E50FAF" w:rsidRPr="00A6299E" w:rsidRDefault="00E50FAF" w:rsidP="00A6299E">
            <w:pPr>
              <w:pStyle w:val="text"/>
              <w:rPr>
                <w:rFonts w:asciiTheme="majorHAnsi" w:hAnsiTheme="majorHAnsi" w:cstheme="majorHAnsi"/>
                <w:color w:val="auto"/>
                <w:sz w:val="24"/>
                <w:szCs w:val="24"/>
                <w:u w:val="single"/>
              </w:rPr>
            </w:pPr>
            <w:r>
              <w:rPr>
                <w:rFonts w:asciiTheme="majorHAnsi" w:hAnsiTheme="majorHAnsi" w:cstheme="majorHAnsi"/>
                <w:color w:val="auto"/>
                <w:sz w:val="24"/>
                <w:szCs w:val="24"/>
                <w:u w:val="single"/>
              </w:rPr>
              <w:t>to be confirmed</w:t>
            </w:r>
          </w:p>
        </w:tc>
      </w:tr>
      <w:tr w:rsidR="00C808C2" w:rsidRPr="006E10DC" w14:paraId="1E232585" w14:textId="77777777" w:rsidTr="002F5CDF">
        <w:tc>
          <w:tcPr>
            <w:tcW w:w="1532" w:type="dxa"/>
            <w:shd w:val="clear" w:color="auto" w:fill="A6A6A6" w:themeFill="background1" w:themeFillShade="A6"/>
          </w:tcPr>
          <w:p w14:paraId="22AA9104" w14:textId="77777777" w:rsidR="00C808C2" w:rsidRPr="006E10DC" w:rsidRDefault="00C808C2" w:rsidP="00C808C2">
            <w:pPr>
              <w:rPr>
                <w:rFonts w:asciiTheme="majorHAnsi" w:hAnsiTheme="majorHAnsi" w:cstheme="majorHAnsi"/>
                <w:sz w:val="20"/>
                <w:szCs w:val="20"/>
              </w:rPr>
            </w:pPr>
          </w:p>
        </w:tc>
        <w:tc>
          <w:tcPr>
            <w:tcW w:w="1555" w:type="dxa"/>
            <w:shd w:val="clear" w:color="auto" w:fill="D9D9D9" w:themeFill="background1" w:themeFillShade="D9"/>
          </w:tcPr>
          <w:p w14:paraId="048A0373" w14:textId="77777777" w:rsidR="00C808C2" w:rsidRPr="006E10DC" w:rsidRDefault="00C808C2" w:rsidP="00C808C2">
            <w:pPr>
              <w:rPr>
                <w:rFonts w:asciiTheme="majorHAnsi" w:hAnsiTheme="majorHAnsi" w:cstheme="majorHAnsi"/>
                <w:b/>
                <w:i/>
                <w:sz w:val="20"/>
                <w:szCs w:val="20"/>
              </w:rPr>
            </w:pPr>
            <w:r w:rsidRPr="006E10DC">
              <w:rPr>
                <w:rFonts w:asciiTheme="majorHAnsi" w:hAnsiTheme="majorHAnsi" w:cstheme="majorHAnsi"/>
                <w:b/>
                <w:i/>
                <w:sz w:val="20"/>
                <w:szCs w:val="20"/>
              </w:rPr>
              <w:t xml:space="preserve">Liverpool &amp; Slavery– </w:t>
            </w:r>
          </w:p>
          <w:p w14:paraId="3DB300B5" w14:textId="77777777" w:rsidR="00C808C2" w:rsidRPr="006E10DC" w:rsidRDefault="00C808C2" w:rsidP="00C808C2">
            <w:pPr>
              <w:shd w:val="clear" w:color="auto" w:fill="D9D9D9" w:themeFill="background1" w:themeFillShade="D9"/>
              <w:rPr>
                <w:rFonts w:asciiTheme="majorHAnsi" w:hAnsiTheme="majorHAnsi" w:cstheme="majorHAnsi"/>
                <w:sz w:val="20"/>
                <w:szCs w:val="20"/>
              </w:rPr>
            </w:pPr>
          </w:p>
        </w:tc>
        <w:tc>
          <w:tcPr>
            <w:tcW w:w="2435" w:type="dxa"/>
            <w:shd w:val="clear" w:color="auto" w:fill="D9D9D9" w:themeFill="background1" w:themeFillShade="D9"/>
          </w:tcPr>
          <w:p w14:paraId="172F06DC" w14:textId="77777777" w:rsidR="00C808C2" w:rsidRPr="006E10DC" w:rsidRDefault="00C808C2" w:rsidP="00C808C2">
            <w:pPr>
              <w:shd w:val="clear" w:color="auto" w:fill="D9D9D9" w:themeFill="background1" w:themeFillShade="D9"/>
              <w:rPr>
                <w:rFonts w:asciiTheme="majorHAnsi" w:hAnsiTheme="majorHAnsi" w:cstheme="majorHAnsi"/>
                <w:sz w:val="20"/>
                <w:szCs w:val="20"/>
              </w:rPr>
            </w:pPr>
            <w:r w:rsidRPr="006E10DC">
              <w:rPr>
                <w:rFonts w:asciiTheme="majorHAnsi" w:hAnsiTheme="majorHAnsi" w:cstheme="majorHAnsi"/>
                <w:sz w:val="20"/>
                <w:szCs w:val="20"/>
              </w:rPr>
              <w:t>Rugby World Cup</w:t>
            </w:r>
          </w:p>
        </w:tc>
        <w:tc>
          <w:tcPr>
            <w:tcW w:w="1198" w:type="dxa"/>
            <w:shd w:val="clear" w:color="auto" w:fill="D9D9D9" w:themeFill="background1" w:themeFillShade="D9"/>
          </w:tcPr>
          <w:p w14:paraId="0226D701" w14:textId="77777777" w:rsidR="00C808C2" w:rsidRPr="006E10DC" w:rsidRDefault="00C808C2" w:rsidP="00C808C2">
            <w:pPr>
              <w:pStyle w:val="Subtitle"/>
              <w:rPr>
                <w:rFonts w:asciiTheme="majorHAnsi" w:hAnsiTheme="majorHAnsi" w:cstheme="majorHAnsi"/>
                <w:b/>
                <w:i/>
                <w:color w:val="auto"/>
                <w:sz w:val="20"/>
                <w:szCs w:val="20"/>
              </w:rPr>
            </w:pPr>
          </w:p>
        </w:tc>
        <w:tc>
          <w:tcPr>
            <w:tcW w:w="4358" w:type="dxa"/>
            <w:shd w:val="clear" w:color="auto" w:fill="D9D9D9" w:themeFill="background1" w:themeFillShade="D9"/>
          </w:tcPr>
          <w:p w14:paraId="2712F3DE" w14:textId="77777777" w:rsidR="00C808C2" w:rsidRPr="006E10DC" w:rsidRDefault="00C808C2" w:rsidP="00C808C2">
            <w:pPr>
              <w:pStyle w:val="Subtitle"/>
              <w:rPr>
                <w:rFonts w:asciiTheme="majorHAnsi" w:hAnsiTheme="majorHAnsi" w:cstheme="majorHAnsi"/>
                <w:b/>
                <w:i/>
                <w:color w:val="auto"/>
                <w:sz w:val="20"/>
                <w:szCs w:val="20"/>
              </w:rPr>
            </w:pPr>
            <w:r w:rsidRPr="006E10DC">
              <w:rPr>
                <w:rFonts w:asciiTheme="majorHAnsi" w:hAnsiTheme="majorHAnsi" w:cstheme="majorHAnsi"/>
                <w:b/>
                <w:i/>
                <w:color w:val="auto"/>
                <w:sz w:val="20"/>
                <w:szCs w:val="20"/>
              </w:rPr>
              <w:t>LONDON</w:t>
            </w:r>
          </w:p>
        </w:tc>
        <w:tc>
          <w:tcPr>
            <w:tcW w:w="563" w:type="dxa"/>
            <w:shd w:val="clear" w:color="auto" w:fill="D9D9D9" w:themeFill="background1" w:themeFillShade="D9"/>
          </w:tcPr>
          <w:p w14:paraId="1D224F77" w14:textId="77777777" w:rsidR="00C808C2" w:rsidRPr="006E10DC" w:rsidRDefault="00C808C2" w:rsidP="00C808C2">
            <w:pPr>
              <w:rPr>
                <w:rFonts w:asciiTheme="majorHAnsi" w:hAnsiTheme="majorHAnsi" w:cstheme="majorHAnsi"/>
                <w:b/>
                <w:i/>
                <w:sz w:val="20"/>
                <w:szCs w:val="20"/>
              </w:rPr>
            </w:pPr>
          </w:p>
        </w:tc>
        <w:tc>
          <w:tcPr>
            <w:tcW w:w="3181" w:type="dxa"/>
            <w:shd w:val="clear" w:color="auto" w:fill="D9D9D9" w:themeFill="background1" w:themeFillShade="D9"/>
          </w:tcPr>
          <w:p w14:paraId="484F3B1B" w14:textId="77777777" w:rsidR="00C808C2" w:rsidRPr="006E10DC" w:rsidRDefault="00C808C2" w:rsidP="00C808C2">
            <w:pPr>
              <w:rPr>
                <w:rFonts w:asciiTheme="majorHAnsi" w:hAnsiTheme="majorHAnsi" w:cstheme="majorHAnsi"/>
                <w:b/>
                <w:i/>
                <w:sz w:val="20"/>
                <w:szCs w:val="20"/>
              </w:rPr>
            </w:pPr>
            <w:r w:rsidRPr="006E10DC">
              <w:rPr>
                <w:rFonts w:asciiTheme="majorHAnsi" w:hAnsiTheme="majorHAnsi" w:cstheme="majorHAnsi"/>
                <w:b/>
                <w:i/>
                <w:sz w:val="20"/>
                <w:szCs w:val="20"/>
              </w:rPr>
              <w:t>Conservation Project ZOO and Illegal Wildlife trade</w:t>
            </w:r>
          </w:p>
          <w:p w14:paraId="229B6176" w14:textId="77777777" w:rsidR="00C808C2" w:rsidRPr="006E10DC" w:rsidRDefault="00C808C2" w:rsidP="00C808C2">
            <w:pPr>
              <w:rPr>
                <w:rFonts w:asciiTheme="majorHAnsi" w:hAnsiTheme="majorHAnsi" w:cstheme="majorHAnsi"/>
                <w:b/>
                <w:i/>
                <w:sz w:val="20"/>
                <w:szCs w:val="20"/>
              </w:rPr>
            </w:pPr>
          </w:p>
          <w:p w14:paraId="3DF6BFDD" w14:textId="77777777" w:rsidR="00C808C2" w:rsidRPr="006E10DC" w:rsidRDefault="00C808C2" w:rsidP="00C808C2">
            <w:pPr>
              <w:rPr>
                <w:rFonts w:asciiTheme="majorHAnsi" w:hAnsiTheme="majorHAnsi" w:cstheme="majorHAnsi"/>
                <w:b/>
                <w:i/>
                <w:sz w:val="20"/>
                <w:szCs w:val="20"/>
                <w:highlight w:val="red"/>
              </w:rPr>
            </w:pPr>
            <w:r w:rsidRPr="006E10DC">
              <w:rPr>
                <w:rFonts w:asciiTheme="majorHAnsi" w:hAnsiTheme="majorHAnsi" w:cstheme="majorHAnsi"/>
                <w:b/>
                <w:i/>
                <w:sz w:val="20"/>
                <w:szCs w:val="20"/>
              </w:rPr>
              <w:t>Tokyo Olympics</w:t>
            </w:r>
          </w:p>
        </w:tc>
        <w:tc>
          <w:tcPr>
            <w:tcW w:w="781" w:type="dxa"/>
            <w:shd w:val="clear" w:color="auto" w:fill="D9D9D9" w:themeFill="background1" w:themeFillShade="D9"/>
          </w:tcPr>
          <w:p w14:paraId="3E2B4C83" w14:textId="77777777" w:rsidR="00C808C2" w:rsidRPr="006E10DC" w:rsidRDefault="00C808C2" w:rsidP="00C808C2">
            <w:pPr>
              <w:rPr>
                <w:rFonts w:asciiTheme="majorHAnsi" w:hAnsiTheme="majorHAnsi" w:cstheme="majorHAnsi"/>
                <w:sz w:val="20"/>
                <w:szCs w:val="20"/>
              </w:rPr>
            </w:pPr>
          </w:p>
        </w:tc>
      </w:tr>
    </w:tbl>
    <w:p w14:paraId="45631052" w14:textId="77777777" w:rsidR="00876676" w:rsidRPr="006E10DC" w:rsidRDefault="00876676">
      <w:pPr>
        <w:rPr>
          <w:rFonts w:asciiTheme="majorHAnsi" w:hAnsiTheme="majorHAnsi" w:cstheme="majorHAnsi"/>
          <w:sz w:val="20"/>
          <w:szCs w:val="20"/>
        </w:rPr>
      </w:pPr>
    </w:p>
    <w:p w14:paraId="0475EBB1" w14:textId="77777777" w:rsidR="005806FD" w:rsidRPr="006E10DC" w:rsidRDefault="005806FD">
      <w:pPr>
        <w:rPr>
          <w:rFonts w:asciiTheme="majorHAnsi" w:hAnsiTheme="majorHAnsi" w:cstheme="majorHAnsi"/>
          <w:sz w:val="20"/>
          <w:szCs w:val="20"/>
        </w:rPr>
      </w:pPr>
    </w:p>
    <w:sectPr w:rsidR="005806FD" w:rsidRPr="006E10DC" w:rsidSect="008A4F88">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08FA" w14:textId="77777777" w:rsidR="00E74203" w:rsidRDefault="00E74203" w:rsidP="00BE2B6A">
      <w:pPr>
        <w:spacing w:after="0" w:line="240" w:lineRule="auto"/>
      </w:pPr>
      <w:r>
        <w:separator/>
      </w:r>
    </w:p>
  </w:endnote>
  <w:endnote w:type="continuationSeparator" w:id="0">
    <w:p w14:paraId="22CE3EC4" w14:textId="77777777" w:rsidR="00E74203" w:rsidRDefault="00E74203"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14361"/>
      <w:docPartObj>
        <w:docPartGallery w:val="Page Numbers (Bottom of Page)"/>
        <w:docPartUnique/>
      </w:docPartObj>
    </w:sdtPr>
    <w:sdtEndPr>
      <w:rPr>
        <w:noProof/>
      </w:rPr>
    </w:sdtEndPr>
    <w:sdtContent>
      <w:p w14:paraId="72199248" w14:textId="77777777" w:rsidR="00D03B7A" w:rsidRDefault="00D03B7A">
        <w:pPr>
          <w:pStyle w:val="Footer"/>
          <w:jc w:val="right"/>
        </w:pPr>
        <w:r>
          <w:fldChar w:fldCharType="begin"/>
        </w:r>
        <w:r>
          <w:instrText xml:space="preserve"> PAGE   \* MERGEFORMAT </w:instrText>
        </w:r>
        <w:r>
          <w:fldChar w:fldCharType="separate"/>
        </w:r>
        <w:r w:rsidR="0066709D">
          <w:rPr>
            <w:noProof/>
          </w:rPr>
          <w:t>5</w:t>
        </w:r>
        <w:r>
          <w:rPr>
            <w:noProof/>
          </w:rPr>
          <w:fldChar w:fldCharType="end"/>
        </w:r>
      </w:p>
    </w:sdtContent>
  </w:sdt>
  <w:p w14:paraId="5A0DD555" w14:textId="77777777" w:rsidR="00D03B7A" w:rsidRDefault="00D03B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F86DF" w14:textId="77777777" w:rsidR="00E74203" w:rsidRDefault="00E74203" w:rsidP="00BE2B6A">
      <w:pPr>
        <w:spacing w:after="0" w:line="240" w:lineRule="auto"/>
      </w:pPr>
      <w:r>
        <w:separator/>
      </w:r>
    </w:p>
  </w:footnote>
  <w:footnote w:type="continuationSeparator" w:id="0">
    <w:p w14:paraId="0EEA9041" w14:textId="77777777" w:rsidR="00E74203" w:rsidRDefault="00E74203" w:rsidP="00BE2B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37E6" w14:textId="77777777" w:rsidR="000835A0" w:rsidRDefault="000835A0" w:rsidP="00BE2B6A">
    <w:pPr>
      <w:pStyle w:val="Header"/>
      <w:jc w:val="center"/>
    </w:pPr>
    <w:r>
      <w:t xml:space="preserve">St Albert’s </w:t>
    </w:r>
    <w:proofErr w:type="spellStart"/>
    <w:r>
      <w:t>Lancs</w:t>
    </w:r>
    <w:proofErr w:type="spellEnd"/>
    <w:r>
      <w:t xml:space="preserve"> </w:t>
    </w:r>
    <w:r w:rsidR="004A2ABF">
      <w:t xml:space="preserve">Art </w:t>
    </w:r>
    <w:r w:rsidR="00BE4C31">
      <w:t>Overview 2020-21</w:t>
    </w:r>
  </w:p>
  <w:p w14:paraId="2A9B3039" w14:textId="77777777" w:rsidR="000835A0" w:rsidRDefault="000835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1A1"/>
    <w:multiLevelType w:val="hybridMultilevel"/>
    <w:tmpl w:val="D0C46ED6"/>
    <w:lvl w:ilvl="0" w:tplc="7716F6C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6121B"/>
    <w:multiLevelType w:val="hybridMultilevel"/>
    <w:tmpl w:val="9C887E6A"/>
    <w:lvl w:ilvl="0" w:tplc="61205DA4">
      <w:start w:val="1"/>
      <w:numFmt w:val="decimal"/>
      <w:lvlText w:val="%1."/>
      <w:lvlJc w:val="left"/>
      <w:pPr>
        <w:ind w:left="501" w:hanging="360"/>
      </w:pPr>
      <w:rPr>
        <w:rFonts w:hint="default"/>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2">
    <w:nsid w:val="0D9D6375"/>
    <w:multiLevelType w:val="hybridMultilevel"/>
    <w:tmpl w:val="E1286B24"/>
    <w:lvl w:ilvl="0" w:tplc="61205D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8B4772"/>
    <w:multiLevelType w:val="hybridMultilevel"/>
    <w:tmpl w:val="E848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E078E"/>
    <w:multiLevelType w:val="hybridMultilevel"/>
    <w:tmpl w:val="1A488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81043"/>
    <w:multiLevelType w:val="hybridMultilevel"/>
    <w:tmpl w:val="06625A18"/>
    <w:lvl w:ilvl="0" w:tplc="61205DA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8D55A9"/>
    <w:multiLevelType w:val="hybridMultilevel"/>
    <w:tmpl w:val="D49CF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5A74B9"/>
    <w:multiLevelType w:val="hybridMultilevel"/>
    <w:tmpl w:val="4514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E1DD7"/>
    <w:multiLevelType w:val="hybridMultilevel"/>
    <w:tmpl w:val="D55A8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D7542B"/>
    <w:multiLevelType w:val="hybridMultilevel"/>
    <w:tmpl w:val="8EBC2BC4"/>
    <w:lvl w:ilvl="0" w:tplc="61205DA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0">
    <w:nsid w:val="3D6F0D51"/>
    <w:multiLevelType w:val="hybridMultilevel"/>
    <w:tmpl w:val="D1788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9F479F"/>
    <w:multiLevelType w:val="hybridMultilevel"/>
    <w:tmpl w:val="D15A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B3DF6"/>
    <w:multiLevelType w:val="hybridMultilevel"/>
    <w:tmpl w:val="B2E82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187179"/>
    <w:multiLevelType w:val="hybridMultilevel"/>
    <w:tmpl w:val="EB8E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1E1EC3"/>
    <w:multiLevelType w:val="hybridMultilevel"/>
    <w:tmpl w:val="8E6667BA"/>
    <w:lvl w:ilvl="0" w:tplc="61205DA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5">
    <w:nsid w:val="5CEF19B2"/>
    <w:multiLevelType w:val="hybridMultilevel"/>
    <w:tmpl w:val="D7C2A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7F1E55"/>
    <w:multiLevelType w:val="hybridMultilevel"/>
    <w:tmpl w:val="6F3A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290EF0"/>
    <w:multiLevelType w:val="hybridMultilevel"/>
    <w:tmpl w:val="89502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484A79"/>
    <w:multiLevelType w:val="hybridMultilevel"/>
    <w:tmpl w:val="9AA8C4AA"/>
    <w:lvl w:ilvl="0" w:tplc="61205DA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num w:numId="1">
    <w:abstractNumId w:val="8"/>
  </w:num>
  <w:num w:numId="2">
    <w:abstractNumId w:val="11"/>
  </w:num>
  <w:num w:numId="3">
    <w:abstractNumId w:val="12"/>
  </w:num>
  <w:num w:numId="4">
    <w:abstractNumId w:val="17"/>
  </w:num>
  <w:num w:numId="5">
    <w:abstractNumId w:val="6"/>
  </w:num>
  <w:num w:numId="6">
    <w:abstractNumId w:val="7"/>
  </w:num>
  <w:num w:numId="7">
    <w:abstractNumId w:val="4"/>
  </w:num>
  <w:num w:numId="8">
    <w:abstractNumId w:val="3"/>
  </w:num>
  <w:num w:numId="9">
    <w:abstractNumId w:val="0"/>
  </w:num>
  <w:num w:numId="10">
    <w:abstractNumId w:val="10"/>
  </w:num>
  <w:num w:numId="11">
    <w:abstractNumId w:val="13"/>
  </w:num>
  <w:num w:numId="12">
    <w:abstractNumId w:val="16"/>
  </w:num>
  <w:num w:numId="13">
    <w:abstractNumId w:val="15"/>
  </w:num>
  <w:num w:numId="14">
    <w:abstractNumId w:val="2"/>
  </w:num>
  <w:num w:numId="15">
    <w:abstractNumId w:val="1"/>
  </w:num>
  <w:num w:numId="16">
    <w:abstractNumId w:val="9"/>
  </w:num>
  <w:num w:numId="17">
    <w:abstractNumId w:val="18"/>
  </w:num>
  <w:num w:numId="18">
    <w:abstractNumId w:val="14"/>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A0"/>
    <w:rsid w:val="00011FA3"/>
    <w:rsid w:val="00054B08"/>
    <w:rsid w:val="000835A0"/>
    <w:rsid w:val="000835E1"/>
    <w:rsid w:val="000B4BF5"/>
    <w:rsid w:val="000E4446"/>
    <w:rsid w:val="00100B80"/>
    <w:rsid w:val="00144AA0"/>
    <w:rsid w:val="001457C7"/>
    <w:rsid w:val="00164020"/>
    <w:rsid w:val="00176DDA"/>
    <w:rsid w:val="0018336A"/>
    <w:rsid w:val="00194953"/>
    <w:rsid w:val="001C118A"/>
    <w:rsid w:val="00220B28"/>
    <w:rsid w:val="00230F09"/>
    <w:rsid w:val="00263941"/>
    <w:rsid w:val="002B0248"/>
    <w:rsid w:val="002B67A8"/>
    <w:rsid w:val="002D03EF"/>
    <w:rsid w:val="002D73BD"/>
    <w:rsid w:val="002D7B8B"/>
    <w:rsid w:val="002F5CDF"/>
    <w:rsid w:val="00334A71"/>
    <w:rsid w:val="00336050"/>
    <w:rsid w:val="0033726C"/>
    <w:rsid w:val="00341AD9"/>
    <w:rsid w:val="00366778"/>
    <w:rsid w:val="00376F56"/>
    <w:rsid w:val="00396E9A"/>
    <w:rsid w:val="003A706B"/>
    <w:rsid w:val="003A70C1"/>
    <w:rsid w:val="003C40A3"/>
    <w:rsid w:val="003E20E8"/>
    <w:rsid w:val="003E47A5"/>
    <w:rsid w:val="003F1418"/>
    <w:rsid w:val="003F4455"/>
    <w:rsid w:val="0040105F"/>
    <w:rsid w:val="004046B8"/>
    <w:rsid w:val="0043437B"/>
    <w:rsid w:val="00477870"/>
    <w:rsid w:val="00480B38"/>
    <w:rsid w:val="00481866"/>
    <w:rsid w:val="004A2ABF"/>
    <w:rsid w:val="004B1827"/>
    <w:rsid w:val="004B2348"/>
    <w:rsid w:val="004C6827"/>
    <w:rsid w:val="00502D03"/>
    <w:rsid w:val="00551430"/>
    <w:rsid w:val="00564042"/>
    <w:rsid w:val="005806FD"/>
    <w:rsid w:val="00583D75"/>
    <w:rsid w:val="005913F1"/>
    <w:rsid w:val="005979A3"/>
    <w:rsid w:val="005B4465"/>
    <w:rsid w:val="005C76A9"/>
    <w:rsid w:val="006141EB"/>
    <w:rsid w:val="00621337"/>
    <w:rsid w:val="006641E2"/>
    <w:rsid w:val="00664ED7"/>
    <w:rsid w:val="0066709D"/>
    <w:rsid w:val="006803B2"/>
    <w:rsid w:val="006A4DC4"/>
    <w:rsid w:val="006A68B3"/>
    <w:rsid w:val="006B56E4"/>
    <w:rsid w:val="006C2374"/>
    <w:rsid w:val="006D07DD"/>
    <w:rsid w:val="006E10DC"/>
    <w:rsid w:val="007043CB"/>
    <w:rsid w:val="00717F51"/>
    <w:rsid w:val="00727E1D"/>
    <w:rsid w:val="00742F44"/>
    <w:rsid w:val="007528E7"/>
    <w:rsid w:val="00752EC9"/>
    <w:rsid w:val="00754456"/>
    <w:rsid w:val="00774EBD"/>
    <w:rsid w:val="00792820"/>
    <w:rsid w:val="007D4350"/>
    <w:rsid w:val="007D6A45"/>
    <w:rsid w:val="007D6F29"/>
    <w:rsid w:val="00830A0C"/>
    <w:rsid w:val="00853429"/>
    <w:rsid w:val="00876676"/>
    <w:rsid w:val="00877D13"/>
    <w:rsid w:val="00882833"/>
    <w:rsid w:val="008A4F88"/>
    <w:rsid w:val="00901B8B"/>
    <w:rsid w:val="00912785"/>
    <w:rsid w:val="00914A6F"/>
    <w:rsid w:val="009322EB"/>
    <w:rsid w:val="009332B8"/>
    <w:rsid w:val="0093732A"/>
    <w:rsid w:val="009468AE"/>
    <w:rsid w:val="00971817"/>
    <w:rsid w:val="009A09E3"/>
    <w:rsid w:val="009C1295"/>
    <w:rsid w:val="009D47AE"/>
    <w:rsid w:val="00A004C9"/>
    <w:rsid w:val="00A11797"/>
    <w:rsid w:val="00A27184"/>
    <w:rsid w:val="00A4335A"/>
    <w:rsid w:val="00A51D93"/>
    <w:rsid w:val="00A60161"/>
    <w:rsid w:val="00A6299E"/>
    <w:rsid w:val="00A67E84"/>
    <w:rsid w:val="00A86FB1"/>
    <w:rsid w:val="00AB7E87"/>
    <w:rsid w:val="00AC340F"/>
    <w:rsid w:val="00AC3896"/>
    <w:rsid w:val="00AD0246"/>
    <w:rsid w:val="00AF5FBD"/>
    <w:rsid w:val="00B04EE1"/>
    <w:rsid w:val="00B8487E"/>
    <w:rsid w:val="00BA5567"/>
    <w:rsid w:val="00BE2B6A"/>
    <w:rsid w:val="00BE4C31"/>
    <w:rsid w:val="00BF152A"/>
    <w:rsid w:val="00C071E3"/>
    <w:rsid w:val="00C56632"/>
    <w:rsid w:val="00C56E2E"/>
    <w:rsid w:val="00C808C2"/>
    <w:rsid w:val="00C90D43"/>
    <w:rsid w:val="00CB2875"/>
    <w:rsid w:val="00D03B7A"/>
    <w:rsid w:val="00D4571B"/>
    <w:rsid w:val="00D47EB8"/>
    <w:rsid w:val="00D655FB"/>
    <w:rsid w:val="00D745BB"/>
    <w:rsid w:val="00D82104"/>
    <w:rsid w:val="00D934C4"/>
    <w:rsid w:val="00DF44BB"/>
    <w:rsid w:val="00DF7EE2"/>
    <w:rsid w:val="00E16785"/>
    <w:rsid w:val="00E17833"/>
    <w:rsid w:val="00E241C7"/>
    <w:rsid w:val="00E34801"/>
    <w:rsid w:val="00E44752"/>
    <w:rsid w:val="00E50FAF"/>
    <w:rsid w:val="00E54BC7"/>
    <w:rsid w:val="00E5574E"/>
    <w:rsid w:val="00E74203"/>
    <w:rsid w:val="00EA7040"/>
    <w:rsid w:val="00EE6280"/>
    <w:rsid w:val="00EF5643"/>
    <w:rsid w:val="00EF6E61"/>
    <w:rsid w:val="00F06896"/>
    <w:rsid w:val="00F10762"/>
    <w:rsid w:val="00F7394B"/>
    <w:rsid w:val="00F82F17"/>
    <w:rsid w:val="00FD1B19"/>
    <w:rsid w:val="00FD4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A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11691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Brittany Fleming</cp:lastModifiedBy>
  <cp:revision>2</cp:revision>
  <cp:lastPrinted>2020-01-20T14:14:00Z</cp:lastPrinted>
  <dcterms:created xsi:type="dcterms:W3CDTF">2021-06-14T12:50:00Z</dcterms:created>
  <dcterms:modified xsi:type="dcterms:W3CDTF">2021-06-14T12:50:00Z</dcterms:modified>
</cp:coreProperties>
</file>